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165EB" w14:textId="598C7BF1" w:rsidR="002B56C5" w:rsidRPr="00B45DA3" w:rsidRDefault="001B0DF3" w:rsidP="00633A9D">
      <w:pPr>
        <w:jc w:val="left"/>
        <w:rPr>
          <w:rFonts w:ascii="宋体" w:eastAsia="宋体" w:hAnsi="宋体"/>
          <w:b/>
          <w:bCs/>
          <w:sz w:val="28"/>
          <w:szCs w:val="28"/>
        </w:rPr>
      </w:pPr>
      <w:r w:rsidRPr="00B45DA3">
        <w:rPr>
          <w:rFonts w:ascii="宋体" w:eastAsia="宋体" w:hAnsi="宋体" w:hint="eastAsia"/>
          <w:b/>
          <w:bCs/>
          <w:sz w:val="28"/>
          <w:szCs w:val="28"/>
        </w:rPr>
        <w:t>一、</w:t>
      </w:r>
      <w:r w:rsidR="00514A95" w:rsidRPr="00B45DA3">
        <w:rPr>
          <w:rFonts w:ascii="宋体" w:eastAsia="宋体" w:hAnsi="宋体" w:hint="eastAsia"/>
          <w:b/>
          <w:bCs/>
          <w:sz w:val="28"/>
          <w:szCs w:val="28"/>
        </w:rPr>
        <w:t>谱仪控制区空调</w:t>
      </w:r>
      <w:proofErr w:type="gramStart"/>
      <w:r w:rsidR="00514A95" w:rsidRPr="00B45DA3">
        <w:rPr>
          <w:rFonts w:ascii="宋体" w:eastAsia="宋体" w:hAnsi="宋体" w:hint="eastAsia"/>
          <w:b/>
          <w:bCs/>
          <w:sz w:val="28"/>
          <w:szCs w:val="28"/>
        </w:rPr>
        <w:t>冷冻水</w:t>
      </w:r>
      <w:proofErr w:type="gramEnd"/>
      <w:r w:rsidR="00514A95" w:rsidRPr="00B45DA3">
        <w:rPr>
          <w:rFonts w:ascii="宋体" w:eastAsia="宋体" w:hAnsi="宋体" w:hint="eastAsia"/>
          <w:b/>
          <w:bCs/>
          <w:sz w:val="28"/>
          <w:szCs w:val="28"/>
        </w:rPr>
        <w:t>系统冷水机组技术要求</w:t>
      </w:r>
    </w:p>
    <w:p w14:paraId="10C56D28" w14:textId="39B1B72F" w:rsidR="003E3A23" w:rsidRPr="00B45DA3" w:rsidRDefault="007E59EE" w:rsidP="003E3A23">
      <w:pPr>
        <w:rPr>
          <w:rFonts w:ascii="宋体" w:eastAsia="宋体" w:hAnsi="宋体"/>
          <w:sz w:val="24"/>
          <w:szCs w:val="24"/>
        </w:rPr>
      </w:pPr>
      <w:r w:rsidRPr="00B45DA3">
        <w:rPr>
          <w:rFonts w:ascii="宋体" w:eastAsia="宋体" w:hAnsi="宋体" w:hint="eastAsia"/>
          <w:sz w:val="24"/>
          <w:szCs w:val="24"/>
        </w:rPr>
        <w:t>1、</w:t>
      </w:r>
      <w:r w:rsidR="003E3A23" w:rsidRPr="00B45DA3">
        <w:rPr>
          <w:rFonts w:ascii="宋体" w:eastAsia="宋体" w:hAnsi="宋体" w:hint="eastAsia"/>
          <w:sz w:val="24"/>
          <w:szCs w:val="24"/>
        </w:rPr>
        <w:t>模块化风冷式冷水机组，单台制冷量</w:t>
      </w:r>
      <w:r w:rsidR="003E3A23" w:rsidRPr="00B45DA3">
        <w:rPr>
          <w:rFonts w:ascii="宋体" w:eastAsia="宋体" w:hAnsi="宋体"/>
          <w:sz w:val="24"/>
          <w:szCs w:val="24"/>
        </w:rPr>
        <w:t>Q=130kW</w:t>
      </w:r>
      <w:r w:rsidR="003E3A23" w:rsidRPr="00B45DA3">
        <w:rPr>
          <w:rFonts w:ascii="宋体" w:eastAsia="宋体" w:hAnsi="宋体" w:hint="eastAsia"/>
          <w:sz w:val="24"/>
          <w:szCs w:val="24"/>
        </w:rPr>
        <w:t>，</w:t>
      </w:r>
      <w:r w:rsidR="003E3A23" w:rsidRPr="00B45DA3">
        <w:rPr>
          <w:rFonts w:ascii="宋体" w:eastAsia="宋体" w:hAnsi="宋体"/>
          <w:sz w:val="24"/>
          <w:szCs w:val="24"/>
        </w:rPr>
        <w:t>电机功率:N</w:t>
      </w:r>
      <w:r w:rsidR="00D6130E" w:rsidRPr="00B45DA3">
        <w:rPr>
          <w:rFonts w:ascii="宋体" w:eastAsia="宋体" w:hAnsi="宋体" w:hint="eastAsia"/>
          <w:sz w:val="24"/>
          <w:szCs w:val="24"/>
        </w:rPr>
        <w:t>≤</w:t>
      </w:r>
      <w:r w:rsidR="003E3A23" w:rsidRPr="00B45DA3">
        <w:rPr>
          <w:rFonts w:ascii="宋体" w:eastAsia="宋体" w:hAnsi="宋体"/>
          <w:sz w:val="24"/>
          <w:szCs w:val="24"/>
        </w:rPr>
        <w:t>4</w:t>
      </w:r>
      <w:r w:rsidR="00D6130E" w:rsidRPr="00B45DA3">
        <w:rPr>
          <w:rFonts w:ascii="宋体" w:eastAsia="宋体" w:hAnsi="宋体"/>
          <w:sz w:val="24"/>
          <w:szCs w:val="24"/>
        </w:rPr>
        <w:t>3</w:t>
      </w:r>
      <w:r w:rsidR="00CA3079" w:rsidRPr="00B45DA3">
        <w:rPr>
          <w:rFonts w:ascii="宋体" w:eastAsia="宋体" w:hAnsi="宋体"/>
          <w:sz w:val="24"/>
          <w:szCs w:val="24"/>
        </w:rPr>
        <w:t>.2</w:t>
      </w:r>
      <w:r w:rsidR="00E32AFA" w:rsidRPr="00B45DA3">
        <w:rPr>
          <w:rFonts w:ascii="宋体" w:eastAsia="宋体" w:hAnsi="宋体"/>
          <w:sz w:val="24"/>
          <w:szCs w:val="24"/>
        </w:rPr>
        <w:t>k</w:t>
      </w:r>
      <w:r w:rsidR="003E3A23" w:rsidRPr="00B45DA3">
        <w:rPr>
          <w:rFonts w:ascii="宋体" w:eastAsia="宋体" w:hAnsi="宋体"/>
          <w:sz w:val="24"/>
          <w:szCs w:val="24"/>
        </w:rPr>
        <w:t>W</w:t>
      </w:r>
      <w:r w:rsidR="003E3A23" w:rsidRPr="00B45DA3">
        <w:rPr>
          <w:rFonts w:ascii="宋体" w:eastAsia="宋体" w:hAnsi="宋体" w:hint="eastAsia"/>
          <w:sz w:val="24"/>
          <w:szCs w:val="24"/>
        </w:rPr>
        <w:t>，</w:t>
      </w:r>
      <w:r w:rsidR="003E3A23" w:rsidRPr="00B45DA3">
        <w:rPr>
          <w:rFonts w:ascii="宋体" w:eastAsia="宋体" w:hAnsi="宋体"/>
          <w:sz w:val="24"/>
          <w:szCs w:val="24"/>
        </w:rPr>
        <w:t>最大电流:</w:t>
      </w:r>
      <w:r w:rsidR="00CA3079" w:rsidRPr="00B45DA3">
        <w:rPr>
          <w:rFonts w:ascii="宋体" w:eastAsia="宋体" w:hAnsi="宋体"/>
          <w:sz w:val="24"/>
          <w:szCs w:val="24"/>
        </w:rPr>
        <w:t>103.5A</w:t>
      </w:r>
      <w:r w:rsidR="003E3A23" w:rsidRPr="00B45DA3">
        <w:rPr>
          <w:rFonts w:ascii="宋体" w:eastAsia="宋体" w:hAnsi="宋体"/>
          <w:sz w:val="24"/>
          <w:szCs w:val="24"/>
        </w:rPr>
        <w:t>,电源:</w:t>
      </w:r>
      <w:r w:rsidR="008F022A" w:rsidRPr="00B45DA3">
        <w:rPr>
          <w:rFonts w:ascii="宋体" w:eastAsia="宋体" w:hAnsi="宋体"/>
          <w:sz w:val="24"/>
          <w:szCs w:val="24"/>
        </w:rPr>
        <w:t xml:space="preserve"> </w:t>
      </w:r>
      <w:r w:rsidR="003E3A23" w:rsidRPr="00B45DA3">
        <w:rPr>
          <w:rFonts w:ascii="宋体" w:eastAsia="宋体" w:hAnsi="宋体"/>
          <w:sz w:val="24"/>
          <w:szCs w:val="24"/>
        </w:rPr>
        <w:t>380V/50Hz,变频</w:t>
      </w:r>
      <w:r w:rsidRPr="00B45DA3">
        <w:rPr>
          <w:rFonts w:ascii="宋体" w:eastAsia="宋体" w:hAnsi="宋体" w:hint="eastAsia"/>
          <w:sz w:val="24"/>
          <w:szCs w:val="24"/>
        </w:rPr>
        <w:t>；</w:t>
      </w:r>
    </w:p>
    <w:p w14:paraId="751A2C72" w14:textId="686A5CF8" w:rsidR="007E59EE" w:rsidRPr="00B45DA3" w:rsidRDefault="007E59EE" w:rsidP="00834827">
      <w:pPr>
        <w:spacing w:line="360" w:lineRule="auto"/>
        <w:rPr>
          <w:rFonts w:ascii="宋体" w:eastAsia="宋体" w:hAnsi="宋体"/>
          <w:sz w:val="24"/>
          <w:szCs w:val="24"/>
        </w:rPr>
      </w:pPr>
      <w:r w:rsidRPr="00B45DA3">
        <w:rPr>
          <w:rFonts w:ascii="宋体" w:eastAsia="宋体" w:hAnsi="宋体"/>
          <w:sz w:val="24"/>
          <w:szCs w:val="24"/>
        </w:rPr>
        <w:t>2</w:t>
      </w:r>
      <w:r w:rsidRPr="00B45DA3">
        <w:rPr>
          <w:rFonts w:ascii="宋体" w:eastAsia="宋体" w:hAnsi="宋体" w:hint="eastAsia"/>
          <w:sz w:val="24"/>
          <w:szCs w:val="24"/>
        </w:rPr>
        <w:t>、</w:t>
      </w:r>
      <w:r w:rsidR="00FC4F21" w:rsidRPr="00B45DA3">
        <w:rPr>
          <w:rFonts w:ascii="宋体" w:eastAsia="宋体" w:hAnsi="宋体" w:hint="eastAsia"/>
          <w:sz w:val="24"/>
          <w:szCs w:val="24"/>
        </w:rPr>
        <w:t>制冷工况的：</w:t>
      </w:r>
      <w:r w:rsidR="003E3A23" w:rsidRPr="00B45DA3">
        <w:rPr>
          <w:rFonts w:ascii="宋体" w:eastAsia="宋体" w:hAnsi="宋体"/>
          <w:sz w:val="24"/>
          <w:szCs w:val="24"/>
        </w:rPr>
        <w:t>COP&gt;3.17</w:t>
      </w:r>
      <w:r w:rsidR="00EC4CE4" w:rsidRPr="00B45DA3">
        <w:rPr>
          <w:rFonts w:ascii="宋体" w:eastAsia="宋体" w:hAnsi="宋体" w:hint="eastAsia"/>
          <w:sz w:val="24"/>
          <w:szCs w:val="24"/>
        </w:rPr>
        <w:t>或</w:t>
      </w:r>
      <w:r w:rsidRPr="00B45DA3">
        <w:rPr>
          <w:rFonts w:ascii="宋体" w:eastAsia="宋体" w:hAnsi="宋体" w:hint="eastAsia"/>
          <w:sz w:val="24"/>
          <w:szCs w:val="24"/>
        </w:rPr>
        <w:t>CSPF≥4.58。</w:t>
      </w:r>
    </w:p>
    <w:p w14:paraId="7B8D7DE3" w14:textId="03193915" w:rsidR="003E3A23" w:rsidRPr="00B45DA3" w:rsidRDefault="007E59EE" w:rsidP="003E3A23">
      <w:pPr>
        <w:rPr>
          <w:rFonts w:ascii="宋体" w:eastAsia="宋体" w:hAnsi="宋体"/>
          <w:sz w:val="24"/>
          <w:szCs w:val="24"/>
        </w:rPr>
      </w:pPr>
      <w:r w:rsidRPr="00B45DA3">
        <w:rPr>
          <w:rFonts w:ascii="宋体" w:eastAsia="宋体" w:hAnsi="宋体" w:hint="eastAsia"/>
          <w:sz w:val="24"/>
          <w:szCs w:val="24"/>
        </w:rPr>
        <w:t>3、</w:t>
      </w:r>
      <w:r w:rsidR="003E3A23" w:rsidRPr="00B45DA3">
        <w:rPr>
          <w:rFonts w:ascii="宋体" w:eastAsia="宋体" w:hAnsi="宋体"/>
          <w:sz w:val="24"/>
          <w:szCs w:val="24"/>
        </w:rPr>
        <w:t>水流量:22.4m</w:t>
      </w:r>
      <w:r w:rsidR="003E3A23" w:rsidRPr="00B45DA3">
        <w:rPr>
          <w:rFonts w:ascii="宋体" w:eastAsia="宋体" w:hAnsi="宋体"/>
          <w:sz w:val="24"/>
          <w:szCs w:val="24"/>
          <w:vertAlign w:val="superscript"/>
        </w:rPr>
        <w:t>3</w:t>
      </w:r>
      <w:r w:rsidR="003E3A23" w:rsidRPr="00B45DA3">
        <w:rPr>
          <w:rFonts w:ascii="宋体" w:eastAsia="宋体" w:hAnsi="宋体"/>
          <w:sz w:val="24"/>
          <w:szCs w:val="24"/>
        </w:rPr>
        <w:t>/h,水压降:&lt;60</w:t>
      </w:r>
      <w:r w:rsidR="005138CD" w:rsidRPr="00B45DA3">
        <w:rPr>
          <w:rFonts w:ascii="宋体" w:eastAsia="宋体" w:hAnsi="宋体"/>
          <w:sz w:val="24"/>
          <w:szCs w:val="24"/>
        </w:rPr>
        <w:t>k</w:t>
      </w:r>
      <w:r w:rsidR="003E3A23" w:rsidRPr="00B45DA3">
        <w:rPr>
          <w:rFonts w:ascii="宋体" w:eastAsia="宋体" w:hAnsi="宋体"/>
          <w:sz w:val="24"/>
          <w:szCs w:val="24"/>
        </w:rPr>
        <w:t>Pa。</w:t>
      </w:r>
    </w:p>
    <w:p w14:paraId="158CD967" w14:textId="1C3ABA8E" w:rsidR="003E3A23" w:rsidRPr="00B45DA3" w:rsidRDefault="00834827" w:rsidP="003E3A23">
      <w:pPr>
        <w:rPr>
          <w:rFonts w:ascii="宋体" w:eastAsia="宋体" w:hAnsi="宋体"/>
          <w:sz w:val="24"/>
          <w:szCs w:val="24"/>
        </w:rPr>
      </w:pPr>
      <w:r w:rsidRPr="00B45DA3">
        <w:rPr>
          <w:rFonts w:ascii="宋体" w:eastAsia="宋体" w:hAnsi="宋体" w:hint="eastAsia"/>
          <w:sz w:val="24"/>
          <w:szCs w:val="24"/>
        </w:rPr>
        <w:t>4、</w:t>
      </w:r>
      <w:r w:rsidR="003E3A23" w:rsidRPr="00B45DA3">
        <w:rPr>
          <w:rFonts w:ascii="宋体" w:eastAsia="宋体" w:hAnsi="宋体" w:hint="eastAsia"/>
          <w:sz w:val="24"/>
          <w:szCs w:val="24"/>
        </w:rPr>
        <w:t>制冷工况</w:t>
      </w:r>
      <w:r w:rsidR="003E3A23" w:rsidRPr="00B45DA3">
        <w:rPr>
          <w:rFonts w:ascii="宋体" w:eastAsia="宋体" w:hAnsi="宋体"/>
          <w:sz w:val="24"/>
          <w:szCs w:val="24"/>
        </w:rPr>
        <w:t>:室外环境温度35°C(DB)，进/出水温度12°C/7°C</w:t>
      </w:r>
      <w:r w:rsidRPr="00B45DA3">
        <w:rPr>
          <w:rFonts w:ascii="宋体" w:eastAsia="宋体" w:hAnsi="宋体" w:hint="eastAsia"/>
          <w:sz w:val="24"/>
          <w:szCs w:val="24"/>
        </w:rPr>
        <w:t>；</w:t>
      </w:r>
    </w:p>
    <w:p w14:paraId="7635639A" w14:textId="28CFA54E" w:rsidR="003E3A23" w:rsidRPr="00B45DA3" w:rsidRDefault="00D21E4E" w:rsidP="003E3A23">
      <w:pPr>
        <w:rPr>
          <w:rFonts w:ascii="宋体" w:eastAsia="宋体" w:hAnsi="宋体"/>
          <w:sz w:val="24"/>
          <w:szCs w:val="24"/>
        </w:rPr>
      </w:pPr>
      <w:r w:rsidRPr="00B45DA3">
        <w:rPr>
          <w:rFonts w:ascii="宋体" w:eastAsia="宋体" w:hAnsi="宋体" w:hint="eastAsia"/>
          <w:sz w:val="24"/>
          <w:szCs w:val="24"/>
        </w:rPr>
        <w:t>5、</w:t>
      </w:r>
      <w:r w:rsidR="003E3A23" w:rsidRPr="00B45DA3">
        <w:rPr>
          <w:rFonts w:ascii="宋体" w:eastAsia="宋体" w:hAnsi="宋体"/>
          <w:sz w:val="24"/>
          <w:szCs w:val="24"/>
        </w:rPr>
        <w:t>冷媒:环保冷媒，配弹簧减震器、水流开关。</w:t>
      </w:r>
    </w:p>
    <w:p w14:paraId="6143B610" w14:textId="20257E42" w:rsidR="00E15E52" w:rsidRPr="00B45DA3" w:rsidRDefault="00D21E4E" w:rsidP="00E15E52">
      <w:pPr>
        <w:rPr>
          <w:rFonts w:ascii="宋体" w:eastAsia="宋体" w:hAnsi="宋体"/>
          <w:sz w:val="24"/>
          <w:szCs w:val="24"/>
        </w:rPr>
      </w:pPr>
      <w:r w:rsidRPr="00B45DA3">
        <w:rPr>
          <w:rFonts w:ascii="宋体" w:eastAsia="宋体" w:hAnsi="宋体"/>
          <w:sz w:val="24"/>
          <w:szCs w:val="24"/>
        </w:rPr>
        <w:t>6</w:t>
      </w:r>
      <w:r w:rsidRPr="00B45DA3">
        <w:rPr>
          <w:rFonts w:ascii="宋体" w:eastAsia="宋体" w:hAnsi="宋体" w:hint="eastAsia"/>
          <w:sz w:val="24"/>
          <w:szCs w:val="24"/>
        </w:rPr>
        <w:t>、</w:t>
      </w:r>
      <w:proofErr w:type="gramStart"/>
      <w:r w:rsidR="003E3A23" w:rsidRPr="00B45DA3">
        <w:rPr>
          <w:rFonts w:ascii="宋体" w:eastAsia="宋体" w:hAnsi="宋体" w:hint="eastAsia"/>
          <w:sz w:val="24"/>
          <w:szCs w:val="24"/>
        </w:rPr>
        <w:t>带启动柜</w:t>
      </w:r>
      <w:proofErr w:type="gramEnd"/>
      <w:r w:rsidR="003E3A23" w:rsidRPr="00B45DA3">
        <w:rPr>
          <w:rFonts w:ascii="宋体" w:eastAsia="宋体" w:hAnsi="宋体" w:hint="eastAsia"/>
          <w:sz w:val="24"/>
          <w:szCs w:val="24"/>
        </w:rPr>
        <w:t>和通讯模块</w:t>
      </w:r>
      <w:r w:rsidR="005138CD" w:rsidRPr="00B45DA3">
        <w:rPr>
          <w:rFonts w:ascii="宋体" w:eastAsia="宋体" w:hAnsi="宋体" w:hint="eastAsia"/>
          <w:sz w:val="24"/>
          <w:szCs w:val="24"/>
        </w:rPr>
        <w:t>。</w:t>
      </w:r>
    </w:p>
    <w:p w14:paraId="59696C49" w14:textId="26FB9024" w:rsidR="00605526" w:rsidRPr="00157ADF" w:rsidRDefault="00992D7A" w:rsidP="008612FA">
      <w:pPr>
        <w:spacing w:line="360" w:lineRule="auto"/>
        <w:rPr>
          <w:rFonts w:ascii="宋体" w:eastAsia="宋体" w:hAnsi="宋体"/>
          <w:sz w:val="24"/>
          <w:szCs w:val="24"/>
        </w:rPr>
      </w:pPr>
      <w:r w:rsidRPr="00157ADF">
        <w:rPr>
          <w:rFonts w:ascii="宋体" w:eastAsia="宋体" w:hAnsi="宋体"/>
          <w:bCs/>
          <w:sz w:val="24"/>
          <w:szCs w:val="24"/>
        </w:rPr>
        <w:t>7</w:t>
      </w:r>
      <w:r w:rsidRPr="00157ADF">
        <w:rPr>
          <w:rFonts w:ascii="宋体" w:eastAsia="宋体" w:hAnsi="宋体" w:hint="eastAsia"/>
          <w:bCs/>
          <w:sz w:val="24"/>
          <w:szCs w:val="24"/>
        </w:rPr>
        <w:t>、</w:t>
      </w:r>
      <w:r w:rsidR="00605526" w:rsidRPr="00157ADF">
        <w:rPr>
          <w:rFonts w:ascii="宋体" w:eastAsia="宋体" w:hAnsi="宋体" w:hint="eastAsia"/>
          <w:bCs/>
          <w:sz w:val="24"/>
          <w:szCs w:val="24"/>
        </w:rPr>
        <w:t>每个机组是单独的模块，不分主从</w:t>
      </w:r>
      <w:r w:rsidR="008612FA" w:rsidRPr="00157ADF">
        <w:rPr>
          <w:rFonts w:ascii="宋体" w:eastAsia="宋体" w:hAnsi="宋体" w:hint="eastAsia"/>
          <w:bCs/>
          <w:sz w:val="24"/>
          <w:szCs w:val="24"/>
        </w:rPr>
        <w:t>。</w:t>
      </w:r>
    </w:p>
    <w:p w14:paraId="57113B88" w14:textId="1B50AF87" w:rsidR="006B1EAA" w:rsidRPr="00B45DA3" w:rsidRDefault="00754FDA" w:rsidP="00E45789">
      <w:pPr>
        <w:rPr>
          <w:rFonts w:ascii="宋体" w:eastAsia="宋体" w:hAnsi="宋体"/>
          <w:sz w:val="24"/>
          <w:szCs w:val="24"/>
        </w:rPr>
      </w:pPr>
      <w:r>
        <w:rPr>
          <w:rFonts w:ascii="宋体" w:eastAsia="宋体" w:hAnsi="宋体"/>
          <w:sz w:val="24"/>
          <w:szCs w:val="24"/>
        </w:rPr>
        <w:t>8</w:t>
      </w:r>
      <w:r w:rsidR="006E57FD" w:rsidRPr="00B45DA3">
        <w:rPr>
          <w:rFonts w:ascii="宋体" w:eastAsia="宋体" w:hAnsi="宋体" w:hint="eastAsia"/>
          <w:sz w:val="24"/>
          <w:szCs w:val="24"/>
        </w:rPr>
        <w:t>、</w:t>
      </w:r>
      <w:r w:rsidR="006B1EAA" w:rsidRPr="00B45DA3">
        <w:rPr>
          <w:rFonts w:ascii="宋体" w:eastAsia="宋体" w:hAnsi="宋体"/>
          <w:sz w:val="24"/>
          <w:szCs w:val="24"/>
        </w:rPr>
        <w:t>空调主机须为</w:t>
      </w:r>
      <w:r w:rsidR="006B1EAA" w:rsidRPr="00B45DA3">
        <w:rPr>
          <w:rFonts w:ascii="宋体" w:eastAsia="宋体" w:hAnsi="宋体" w:hint="eastAsia"/>
          <w:sz w:val="24"/>
          <w:szCs w:val="24"/>
        </w:rPr>
        <w:t>变频</w:t>
      </w:r>
      <w:r w:rsidR="006B1EAA" w:rsidRPr="00B45DA3">
        <w:rPr>
          <w:rFonts w:ascii="宋体" w:eastAsia="宋体" w:hAnsi="宋体"/>
          <w:sz w:val="24"/>
          <w:szCs w:val="24"/>
        </w:rPr>
        <w:t>模块式风冷</w:t>
      </w:r>
      <w:r w:rsidR="006B1EAA" w:rsidRPr="00B45DA3">
        <w:rPr>
          <w:rFonts w:ascii="宋体" w:eastAsia="宋体" w:hAnsi="宋体" w:hint="eastAsia"/>
          <w:sz w:val="24"/>
          <w:szCs w:val="24"/>
        </w:rPr>
        <w:t>热泵</w:t>
      </w:r>
      <w:r w:rsidR="006B1EAA" w:rsidRPr="00B45DA3">
        <w:rPr>
          <w:rFonts w:ascii="宋体" w:eastAsia="宋体" w:hAnsi="宋体"/>
          <w:sz w:val="24"/>
          <w:szCs w:val="24"/>
        </w:rPr>
        <w:t>机组</w:t>
      </w:r>
      <w:r w:rsidR="006B1EAA" w:rsidRPr="00B45DA3">
        <w:rPr>
          <w:rFonts w:ascii="宋体" w:eastAsia="宋体" w:hAnsi="宋体" w:hint="eastAsia"/>
          <w:sz w:val="24"/>
          <w:szCs w:val="24"/>
        </w:rPr>
        <w:t>，具有良好的节能性，达到国家一级能效</w:t>
      </w:r>
      <w:r w:rsidR="006E57FD" w:rsidRPr="00B45DA3">
        <w:rPr>
          <w:rFonts w:ascii="宋体" w:eastAsia="宋体" w:hAnsi="宋体" w:hint="eastAsia"/>
          <w:sz w:val="24"/>
          <w:szCs w:val="24"/>
        </w:rPr>
        <w:t>。每个机组可单独</w:t>
      </w:r>
      <w:r w:rsidR="00D26617" w:rsidRPr="00B45DA3">
        <w:rPr>
          <w:rFonts w:ascii="宋体" w:eastAsia="宋体" w:hAnsi="宋体" w:hint="eastAsia"/>
          <w:sz w:val="24"/>
          <w:szCs w:val="24"/>
        </w:rPr>
        <w:t>运行。</w:t>
      </w:r>
    </w:p>
    <w:p w14:paraId="4B25A90C" w14:textId="6E36DA24" w:rsidR="006B1EAA" w:rsidRPr="00B45DA3" w:rsidRDefault="00754FDA" w:rsidP="00E45789">
      <w:pPr>
        <w:rPr>
          <w:rFonts w:ascii="宋体" w:eastAsia="宋体" w:hAnsi="宋体"/>
          <w:sz w:val="24"/>
          <w:szCs w:val="24"/>
        </w:rPr>
      </w:pPr>
      <w:r>
        <w:rPr>
          <w:rFonts w:ascii="宋体" w:eastAsia="宋体" w:hAnsi="宋体"/>
          <w:sz w:val="24"/>
          <w:szCs w:val="24"/>
        </w:rPr>
        <w:t>9</w:t>
      </w:r>
      <w:r w:rsidR="006E57FD" w:rsidRPr="00B45DA3">
        <w:rPr>
          <w:rFonts w:ascii="宋体" w:eastAsia="宋体" w:hAnsi="宋体" w:hint="eastAsia"/>
          <w:sz w:val="24"/>
          <w:szCs w:val="24"/>
        </w:rPr>
        <w:t>、</w:t>
      </w:r>
      <w:r w:rsidR="006B1EAA" w:rsidRPr="00B45DA3">
        <w:rPr>
          <w:rFonts w:ascii="宋体" w:eastAsia="宋体" w:hAnsi="宋体" w:hint="eastAsia"/>
          <w:sz w:val="24"/>
          <w:szCs w:val="24"/>
        </w:rPr>
        <w:t>采用直流变频喷气增</w:t>
      </w:r>
      <w:proofErr w:type="gramStart"/>
      <w:r w:rsidR="006B1EAA" w:rsidRPr="00B45DA3">
        <w:rPr>
          <w:rFonts w:ascii="宋体" w:eastAsia="宋体" w:hAnsi="宋体" w:hint="eastAsia"/>
          <w:sz w:val="24"/>
          <w:szCs w:val="24"/>
        </w:rPr>
        <w:t>焓</w:t>
      </w:r>
      <w:proofErr w:type="gramEnd"/>
      <w:r w:rsidR="006B1EAA" w:rsidRPr="00B45DA3">
        <w:rPr>
          <w:rFonts w:ascii="宋体" w:eastAsia="宋体" w:hAnsi="宋体" w:hint="eastAsia"/>
          <w:sz w:val="24"/>
          <w:szCs w:val="24"/>
        </w:rPr>
        <w:t>涡旋压缩机，</w:t>
      </w:r>
      <w:r w:rsidR="006B1EAA" w:rsidRPr="00B45DA3">
        <w:rPr>
          <w:rFonts w:ascii="宋体" w:eastAsia="宋体" w:hAnsi="宋体"/>
          <w:sz w:val="24"/>
          <w:szCs w:val="24"/>
        </w:rPr>
        <w:t>高效全封闭EVI压缩机</w:t>
      </w:r>
      <w:r w:rsidR="006B1EAA" w:rsidRPr="00B45DA3">
        <w:rPr>
          <w:rFonts w:ascii="宋体" w:eastAsia="宋体" w:hAnsi="宋体" w:hint="eastAsia"/>
          <w:sz w:val="24"/>
          <w:szCs w:val="24"/>
        </w:rPr>
        <w:t>，拓宽压缩机的使用范围。机组运行范围宽广，制冷运行范围不小于-</w:t>
      </w:r>
      <w:r w:rsidR="006055F8" w:rsidRPr="00B45DA3">
        <w:rPr>
          <w:rFonts w:ascii="宋体" w:eastAsia="宋体" w:hAnsi="宋体"/>
          <w:sz w:val="24"/>
          <w:szCs w:val="24"/>
        </w:rPr>
        <w:t>20</w:t>
      </w:r>
      <w:r w:rsidR="006B1EAA" w:rsidRPr="00B45DA3">
        <w:rPr>
          <w:rFonts w:ascii="宋体" w:eastAsia="宋体" w:hAnsi="宋体" w:hint="eastAsia"/>
          <w:sz w:val="24"/>
          <w:szCs w:val="24"/>
        </w:rPr>
        <w:t>℃至48℃。制冷出水温度最低可至</w:t>
      </w:r>
      <w:r w:rsidR="006B1EAA" w:rsidRPr="00B45DA3">
        <w:rPr>
          <w:rFonts w:ascii="宋体" w:eastAsia="宋体" w:hAnsi="宋体"/>
          <w:sz w:val="24"/>
          <w:szCs w:val="24"/>
        </w:rPr>
        <w:t>-10℃</w:t>
      </w:r>
      <w:r w:rsidR="002A6215">
        <w:rPr>
          <w:rFonts w:ascii="宋体" w:eastAsia="宋体" w:hAnsi="宋体" w:hint="eastAsia"/>
          <w:sz w:val="24"/>
          <w:szCs w:val="24"/>
        </w:rPr>
        <w:t>。</w:t>
      </w:r>
      <w:r w:rsidR="00B714C9" w:rsidRPr="00B45DA3">
        <w:rPr>
          <w:rFonts w:ascii="宋体" w:eastAsia="宋体" w:hAnsi="宋体" w:hint="eastAsia"/>
          <w:sz w:val="24"/>
          <w:szCs w:val="24"/>
        </w:rPr>
        <w:t>设备仅在制冷工况使用。</w:t>
      </w:r>
    </w:p>
    <w:p w14:paraId="00B21D18" w14:textId="23B309D1" w:rsidR="006B1EAA" w:rsidRPr="00B45DA3" w:rsidRDefault="006E57FD" w:rsidP="00E45789">
      <w:pPr>
        <w:rPr>
          <w:rFonts w:ascii="宋体" w:eastAsia="宋体" w:hAnsi="宋体"/>
          <w:sz w:val="24"/>
          <w:szCs w:val="24"/>
        </w:rPr>
      </w:pPr>
      <w:r w:rsidRPr="00B45DA3">
        <w:rPr>
          <w:rFonts w:ascii="宋体" w:eastAsia="宋体" w:hAnsi="宋体"/>
          <w:sz w:val="24"/>
          <w:szCs w:val="24"/>
        </w:rPr>
        <w:t>10</w:t>
      </w:r>
      <w:r w:rsidRPr="00B45DA3">
        <w:rPr>
          <w:rFonts w:ascii="宋体" w:eastAsia="宋体" w:hAnsi="宋体" w:hint="eastAsia"/>
          <w:sz w:val="24"/>
          <w:szCs w:val="24"/>
        </w:rPr>
        <w:t>、</w:t>
      </w:r>
      <w:r w:rsidR="006B1EAA" w:rsidRPr="00B45DA3">
        <w:rPr>
          <w:rFonts w:ascii="宋体" w:eastAsia="宋体" w:hAnsi="宋体"/>
          <w:sz w:val="24"/>
          <w:szCs w:val="24"/>
        </w:rPr>
        <w:t>空调主机的水侧换热器必须是高效板式换热器。</w:t>
      </w:r>
    </w:p>
    <w:p w14:paraId="06E90F1A" w14:textId="4A1127F0" w:rsidR="006B1EAA" w:rsidRPr="00B45DA3" w:rsidRDefault="006E57FD" w:rsidP="00E45789">
      <w:pPr>
        <w:rPr>
          <w:rFonts w:ascii="宋体" w:eastAsia="宋体" w:hAnsi="宋体"/>
          <w:sz w:val="24"/>
          <w:szCs w:val="24"/>
        </w:rPr>
      </w:pPr>
      <w:r w:rsidRPr="00B45DA3">
        <w:rPr>
          <w:rFonts w:ascii="宋体" w:eastAsia="宋体" w:hAnsi="宋体"/>
          <w:sz w:val="24"/>
          <w:szCs w:val="24"/>
        </w:rPr>
        <w:t>11</w:t>
      </w:r>
      <w:r w:rsidRPr="00B45DA3">
        <w:rPr>
          <w:rFonts w:ascii="宋体" w:eastAsia="宋体" w:hAnsi="宋体" w:hint="eastAsia"/>
          <w:sz w:val="24"/>
          <w:szCs w:val="24"/>
        </w:rPr>
        <w:t>、</w:t>
      </w:r>
      <w:r w:rsidR="006B1EAA" w:rsidRPr="00B45DA3">
        <w:rPr>
          <w:rFonts w:ascii="宋体" w:eastAsia="宋体" w:hAnsi="宋体" w:hint="eastAsia"/>
          <w:sz w:val="24"/>
          <w:szCs w:val="24"/>
        </w:rPr>
        <w:t>半消音室测得单台</w:t>
      </w:r>
      <w:r w:rsidR="006B1EAA" w:rsidRPr="00B45DA3">
        <w:rPr>
          <w:rFonts w:ascii="宋体" w:eastAsia="宋体" w:hAnsi="宋体"/>
          <w:sz w:val="24"/>
          <w:szCs w:val="24"/>
        </w:rPr>
        <w:t>噪音值</w:t>
      </w:r>
      <w:r w:rsidR="006B1EAA" w:rsidRPr="00B45DA3">
        <w:rPr>
          <w:rFonts w:ascii="宋体" w:eastAsia="宋体" w:hAnsi="宋体" w:hint="eastAsia"/>
          <w:sz w:val="24"/>
          <w:szCs w:val="24"/>
        </w:rPr>
        <w:t>不大于</w:t>
      </w:r>
      <w:r w:rsidR="006B1EAA" w:rsidRPr="00B45DA3">
        <w:rPr>
          <w:rFonts w:ascii="宋体" w:eastAsia="宋体" w:hAnsi="宋体"/>
          <w:sz w:val="24"/>
          <w:szCs w:val="24"/>
        </w:rPr>
        <w:t>69dB（A）</w:t>
      </w:r>
      <w:r w:rsidR="006B1EAA" w:rsidRPr="00B45DA3">
        <w:rPr>
          <w:rFonts w:ascii="宋体" w:eastAsia="宋体" w:hAnsi="宋体" w:hint="eastAsia"/>
          <w:sz w:val="24"/>
          <w:szCs w:val="24"/>
        </w:rPr>
        <w:t>。</w:t>
      </w:r>
    </w:p>
    <w:p w14:paraId="35F51C2E" w14:textId="5FDDD828" w:rsidR="006B1EAA" w:rsidRPr="00B45DA3" w:rsidRDefault="006E57FD" w:rsidP="00E45789">
      <w:pPr>
        <w:rPr>
          <w:rFonts w:ascii="宋体" w:eastAsia="宋体" w:hAnsi="宋体"/>
          <w:sz w:val="24"/>
          <w:szCs w:val="24"/>
        </w:rPr>
      </w:pPr>
      <w:r w:rsidRPr="00B45DA3">
        <w:rPr>
          <w:rFonts w:ascii="宋体" w:eastAsia="宋体" w:hAnsi="宋体"/>
          <w:sz w:val="24"/>
          <w:szCs w:val="24"/>
        </w:rPr>
        <w:t>12</w:t>
      </w:r>
      <w:r w:rsidRPr="00B45DA3">
        <w:rPr>
          <w:rFonts w:ascii="宋体" w:eastAsia="宋体" w:hAnsi="宋体" w:hint="eastAsia"/>
          <w:sz w:val="24"/>
          <w:szCs w:val="24"/>
        </w:rPr>
        <w:t>、</w:t>
      </w:r>
      <w:r w:rsidR="006B1EAA" w:rsidRPr="00B45DA3">
        <w:rPr>
          <w:rFonts w:ascii="宋体" w:eastAsia="宋体" w:hAnsi="宋体" w:hint="eastAsia"/>
          <w:sz w:val="24"/>
          <w:szCs w:val="24"/>
        </w:rPr>
        <w:t>每台</w:t>
      </w:r>
      <w:proofErr w:type="gramStart"/>
      <w:r w:rsidR="006B1EAA" w:rsidRPr="00B45DA3">
        <w:rPr>
          <w:rFonts w:ascii="宋体" w:eastAsia="宋体" w:hAnsi="宋体" w:hint="eastAsia"/>
          <w:sz w:val="24"/>
          <w:szCs w:val="24"/>
        </w:rPr>
        <w:t>模块机内置</w:t>
      </w:r>
      <w:proofErr w:type="gramEnd"/>
      <w:r w:rsidR="006B1EAA" w:rsidRPr="00B45DA3">
        <w:rPr>
          <w:rFonts w:ascii="宋体" w:eastAsia="宋体" w:hAnsi="宋体" w:hint="eastAsia"/>
          <w:sz w:val="24"/>
          <w:szCs w:val="24"/>
        </w:rPr>
        <w:t>流量开关，保障机组在安全水流量下运行。</w:t>
      </w:r>
      <w:proofErr w:type="gramStart"/>
      <w:r w:rsidR="006B1EAA" w:rsidRPr="00B45DA3">
        <w:rPr>
          <w:rFonts w:ascii="宋体" w:eastAsia="宋体" w:hAnsi="宋体" w:hint="eastAsia"/>
          <w:sz w:val="24"/>
          <w:szCs w:val="24"/>
        </w:rPr>
        <w:t>标配</w:t>
      </w:r>
      <w:proofErr w:type="gramEnd"/>
      <w:r w:rsidR="006B1EAA" w:rsidRPr="00B45DA3">
        <w:rPr>
          <w:rFonts w:ascii="宋体" w:eastAsia="宋体" w:hAnsi="宋体"/>
          <w:sz w:val="24"/>
          <w:szCs w:val="24"/>
        </w:rPr>
        <w:t>Y型过滤器</w:t>
      </w:r>
      <w:r w:rsidR="006B1EAA" w:rsidRPr="00B45DA3">
        <w:rPr>
          <w:rFonts w:ascii="宋体" w:eastAsia="宋体" w:hAnsi="宋体" w:hint="eastAsia"/>
          <w:sz w:val="24"/>
          <w:szCs w:val="24"/>
        </w:rPr>
        <w:t>用以保护机组。</w:t>
      </w:r>
    </w:p>
    <w:p w14:paraId="4CF6F684" w14:textId="6C082D91" w:rsidR="00F856B8" w:rsidRPr="00B45DA3" w:rsidRDefault="006E57FD" w:rsidP="00E45789">
      <w:pPr>
        <w:rPr>
          <w:rFonts w:ascii="宋体" w:eastAsia="宋体" w:hAnsi="宋体"/>
          <w:sz w:val="24"/>
          <w:szCs w:val="24"/>
        </w:rPr>
      </w:pPr>
      <w:r w:rsidRPr="00B45DA3">
        <w:rPr>
          <w:rFonts w:ascii="宋体" w:eastAsia="宋体" w:hAnsi="宋体"/>
          <w:sz w:val="24"/>
          <w:szCs w:val="24"/>
        </w:rPr>
        <w:t>1</w:t>
      </w:r>
      <w:r w:rsidR="00AA3682">
        <w:rPr>
          <w:rFonts w:ascii="宋体" w:eastAsia="宋体" w:hAnsi="宋体"/>
          <w:sz w:val="24"/>
          <w:szCs w:val="24"/>
        </w:rPr>
        <w:t>3</w:t>
      </w:r>
      <w:r w:rsidRPr="00B45DA3">
        <w:rPr>
          <w:rFonts w:ascii="宋体" w:eastAsia="宋体" w:hAnsi="宋体" w:hint="eastAsia"/>
          <w:sz w:val="24"/>
          <w:szCs w:val="24"/>
        </w:rPr>
        <w:t>、</w:t>
      </w:r>
      <w:r w:rsidR="006B1EAA" w:rsidRPr="00B45DA3">
        <w:rPr>
          <w:rFonts w:ascii="宋体" w:eastAsia="宋体" w:hAnsi="宋体" w:hint="eastAsia"/>
          <w:sz w:val="24"/>
          <w:szCs w:val="24"/>
        </w:rPr>
        <w:t>空调主机可以通过统一的控制器控制，单台控制器控制数量不小于</w:t>
      </w:r>
      <w:r w:rsidR="008612FA" w:rsidRPr="00B45DA3">
        <w:rPr>
          <w:rFonts w:ascii="宋体" w:eastAsia="宋体" w:hAnsi="宋体"/>
          <w:sz w:val="24"/>
          <w:szCs w:val="24"/>
        </w:rPr>
        <w:t>16</w:t>
      </w:r>
      <w:r w:rsidR="006B1EAA" w:rsidRPr="00B45DA3">
        <w:rPr>
          <w:rFonts w:ascii="宋体" w:eastAsia="宋体" w:hAnsi="宋体"/>
          <w:sz w:val="24"/>
          <w:szCs w:val="24"/>
        </w:rPr>
        <w:t>台</w:t>
      </w:r>
      <w:r w:rsidR="006B1EAA" w:rsidRPr="00B45DA3">
        <w:rPr>
          <w:rFonts w:ascii="宋体" w:eastAsia="宋体" w:hAnsi="宋体" w:hint="eastAsia"/>
          <w:sz w:val="24"/>
          <w:szCs w:val="24"/>
        </w:rPr>
        <w:t>。</w:t>
      </w:r>
    </w:p>
    <w:p w14:paraId="196B20AE" w14:textId="0AB68B63" w:rsidR="00F856B8" w:rsidRPr="00B45DA3" w:rsidRDefault="00754FDA" w:rsidP="00E45789">
      <w:pPr>
        <w:rPr>
          <w:rFonts w:ascii="宋体" w:eastAsia="宋体" w:hAnsi="宋体"/>
          <w:sz w:val="24"/>
          <w:szCs w:val="24"/>
        </w:rPr>
      </w:pPr>
      <w:r>
        <w:rPr>
          <w:rFonts w:ascii="宋体" w:eastAsia="宋体" w:hAnsi="宋体"/>
          <w:sz w:val="24"/>
          <w:szCs w:val="24"/>
        </w:rPr>
        <w:t>1</w:t>
      </w:r>
      <w:r w:rsidR="00AA3682">
        <w:rPr>
          <w:rFonts w:ascii="宋体" w:eastAsia="宋体" w:hAnsi="宋体"/>
          <w:sz w:val="24"/>
          <w:szCs w:val="24"/>
        </w:rPr>
        <w:t>4</w:t>
      </w:r>
      <w:r w:rsidR="00F856B8" w:rsidRPr="00B45DA3">
        <w:rPr>
          <w:rFonts w:ascii="宋体" w:eastAsia="宋体" w:hAnsi="宋体" w:hint="eastAsia"/>
          <w:sz w:val="24"/>
          <w:szCs w:val="24"/>
        </w:rPr>
        <w:t>、</w:t>
      </w:r>
      <w:proofErr w:type="gramStart"/>
      <w:r w:rsidR="00F856B8" w:rsidRPr="00B45DA3">
        <w:rPr>
          <w:rFonts w:ascii="宋体" w:eastAsia="宋体" w:hAnsi="宋体"/>
          <w:sz w:val="24"/>
          <w:szCs w:val="24"/>
        </w:rPr>
        <w:t>标配</w:t>
      </w:r>
      <w:proofErr w:type="gramEnd"/>
      <w:r w:rsidR="00F856B8" w:rsidRPr="00B45DA3">
        <w:rPr>
          <w:rFonts w:ascii="宋体" w:eastAsia="宋体" w:hAnsi="宋体"/>
          <w:sz w:val="24"/>
          <w:szCs w:val="24"/>
        </w:rPr>
        <w:t>RS485楼宇通讯接口，并免费开放标准的</w:t>
      </w:r>
      <w:proofErr w:type="spellStart"/>
      <w:r w:rsidR="00F856B8" w:rsidRPr="00B45DA3">
        <w:rPr>
          <w:rFonts w:ascii="宋体" w:eastAsia="宋体" w:hAnsi="宋体"/>
          <w:sz w:val="24"/>
          <w:szCs w:val="24"/>
        </w:rPr>
        <w:t>ModBus</w:t>
      </w:r>
      <w:proofErr w:type="spellEnd"/>
      <w:r w:rsidR="00F856B8" w:rsidRPr="00B45DA3">
        <w:rPr>
          <w:rFonts w:ascii="宋体" w:eastAsia="宋体" w:hAnsi="宋体"/>
          <w:sz w:val="24"/>
          <w:szCs w:val="24"/>
        </w:rPr>
        <w:t>通讯协议</w:t>
      </w:r>
      <w:r w:rsidR="00F856B8" w:rsidRPr="00B45DA3">
        <w:rPr>
          <w:rFonts w:ascii="宋体" w:eastAsia="宋体" w:hAnsi="宋体" w:hint="eastAsia"/>
          <w:sz w:val="24"/>
          <w:szCs w:val="24"/>
        </w:rPr>
        <w:t>。</w:t>
      </w:r>
    </w:p>
    <w:p w14:paraId="2B100530" w14:textId="705AA6B5" w:rsidR="006B1EAA" w:rsidRPr="00B45DA3" w:rsidRDefault="006E57FD" w:rsidP="00E45789">
      <w:pPr>
        <w:rPr>
          <w:rFonts w:ascii="宋体" w:eastAsia="宋体" w:hAnsi="宋体"/>
          <w:sz w:val="24"/>
          <w:szCs w:val="24"/>
        </w:rPr>
      </w:pPr>
      <w:r w:rsidRPr="00B45DA3">
        <w:rPr>
          <w:rFonts w:ascii="宋体" w:eastAsia="宋体" w:hAnsi="宋体" w:hint="eastAsia"/>
          <w:sz w:val="24"/>
          <w:szCs w:val="24"/>
        </w:rPr>
        <w:t>1</w:t>
      </w:r>
      <w:r w:rsidR="00AA3682">
        <w:rPr>
          <w:rFonts w:ascii="宋体" w:eastAsia="宋体" w:hAnsi="宋体"/>
          <w:sz w:val="24"/>
          <w:szCs w:val="24"/>
        </w:rPr>
        <w:t>5</w:t>
      </w:r>
      <w:r w:rsidRPr="00B45DA3">
        <w:rPr>
          <w:rFonts w:ascii="宋体" w:eastAsia="宋体" w:hAnsi="宋体" w:hint="eastAsia"/>
          <w:sz w:val="24"/>
          <w:szCs w:val="24"/>
        </w:rPr>
        <w:t>、</w:t>
      </w:r>
      <w:r w:rsidR="006B1EAA" w:rsidRPr="00B45DA3">
        <w:rPr>
          <w:rFonts w:ascii="宋体" w:eastAsia="宋体" w:hAnsi="宋体"/>
          <w:sz w:val="24"/>
          <w:szCs w:val="24"/>
        </w:rPr>
        <w:t>制冷系统采用电子</w:t>
      </w:r>
      <w:proofErr w:type="gramStart"/>
      <w:r w:rsidR="006B1EAA" w:rsidRPr="00B45DA3">
        <w:rPr>
          <w:rFonts w:ascii="宋体" w:eastAsia="宋体" w:hAnsi="宋体"/>
          <w:sz w:val="24"/>
          <w:szCs w:val="24"/>
        </w:rPr>
        <w:t>膨胀阀对制冷剂</w:t>
      </w:r>
      <w:proofErr w:type="gramEnd"/>
      <w:r w:rsidR="006B1EAA" w:rsidRPr="00B45DA3">
        <w:rPr>
          <w:rFonts w:ascii="宋体" w:eastAsia="宋体" w:hAnsi="宋体"/>
          <w:sz w:val="24"/>
          <w:szCs w:val="24"/>
        </w:rPr>
        <w:t>流量进行智能自适应调节。</w:t>
      </w:r>
    </w:p>
    <w:p w14:paraId="20A3D3E3" w14:textId="69951322" w:rsidR="006B1EAA" w:rsidRPr="00B45DA3" w:rsidRDefault="006E57FD" w:rsidP="00E45789">
      <w:pPr>
        <w:rPr>
          <w:rFonts w:ascii="宋体" w:eastAsia="宋体" w:hAnsi="宋体"/>
          <w:sz w:val="24"/>
          <w:szCs w:val="24"/>
        </w:rPr>
      </w:pPr>
      <w:r w:rsidRPr="00B45DA3">
        <w:rPr>
          <w:rFonts w:ascii="宋体" w:eastAsia="宋体" w:hAnsi="宋体" w:hint="eastAsia"/>
          <w:sz w:val="24"/>
          <w:szCs w:val="24"/>
        </w:rPr>
        <w:t>1</w:t>
      </w:r>
      <w:r w:rsidR="00AA3682">
        <w:rPr>
          <w:rFonts w:ascii="宋体" w:eastAsia="宋体" w:hAnsi="宋体"/>
          <w:sz w:val="24"/>
          <w:szCs w:val="24"/>
        </w:rPr>
        <w:t>6</w:t>
      </w:r>
      <w:r w:rsidRPr="00B45DA3">
        <w:rPr>
          <w:rFonts w:ascii="宋体" w:eastAsia="宋体" w:hAnsi="宋体" w:hint="eastAsia"/>
          <w:sz w:val="24"/>
          <w:szCs w:val="24"/>
        </w:rPr>
        <w:t>、</w:t>
      </w:r>
      <w:r w:rsidR="006B1EAA" w:rsidRPr="00B45DA3">
        <w:rPr>
          <w:rFonts w:ascii="宋体" w:eastAsia="宋体" w:hAnsi="宋体" w:hint="eastAsia"/>
          <w:sz w:val="24"/>
          <w:szCs w:val="24"/>
        </w:rPr>
        <w:t>空调主机</w:t>
      </w:r>
      <w:r w:rsidR="006B1EAA" w:rsidRPr="00B45DA3">
        <w:rPr>
          <w:rFonts w:ascii="宋体" w:eastAsia="宋体" w:hAnsi="宋体"/>
          <w:sz w:val="24"/>
          <w:szCs w:val="24"/>
        </w:rPr>
        <w:t>同时具备冬季防冻功能和夏季防冻功能</w:t>
      </w:r>
      <w:r w:rsidR="006B1EAA" w:rsidRPr="00B45DA3">
        <w:rPr>
          <w:rFonts w:ascii="宋体" w:eastAsia="宋体" w:hAnsi="宋体" w:hint="eastAsia"/>
          <w:sz w:val="24"/>
          <w:szCs w:val="24"/>
        </w:rPr>
        <w:t>。</w:t>
      </w:r>
    </w:p>
    <w:p w14:paraId="48046FF3" w14:textId="3F697E03" w:rsidR="006B1EAA" w:rsidRPr="00B45DA3" w:rsidRDefault="006E57FD" w:rsidP="00E45789">
      <w:pPr>
        <w:rPr>
          <w:rFonts w:ascii="宋体" w:eastAsia="宋体" w:hAnsi="宋体"/>
          <w:sz w:val="24"/>
          <w:szCs w:val="24"/>
        </w:rPr>
      </w:pPr>
      <w:r w:rsidRPr="00B45DA3">
        <w:rPr>
          <w:rFonts w:ascii="宋体" w:eastAsia="宋体" w:hAnsi="宋体" w:hint="eastAsia"/>
          <w:sz w:val="24"/>
          <w:szCs w:val="24"/>
        </w:rPr>
        <w:t>1</w:t>
      </w:r>
      <w:r w:rsidR="00AA3682">
        <w:rPr>
          <w:rFonts w:ascii="宋体" w:eastAsia="宋体" w:hAnsi="宋体"/>
          <w:sz w:val="24"/>
          <w:szCs w:val="24"/>
        </w:rPr>
        <w:t>7</w:t>
      </w:r>
      <w:r w:rsidRPr="00B45DA3">
        <w:rPr>
          <w:rFonts w:ascii="宋体" w:eastAsia="宋体" w:hAnsi="宋体" w:hint="eastAsia"/>
          <w:sz w:val="24"/>
          <w:szCs w:val="24"/>
        </w:rPr>
        <w:t>、</w:t>
      </w:r>
      <w:r w:rsidR="006B1EAA" w:rsidRPr="00B45DA3">
        <w:rPr>
          <w:rFonts w:ascii="宋体" w:eastAsia="宋体" w:hAnsi="宋体" w:hint="eastAsia"/>
          <w:sz w:val="24"/>
          <w:szCs w:val="24"/>
        </w:rPr>
        <w:t>产品具有预除霜技术和智能除霜功能。且模块组合时，主控器均衡各模块的除霜时间，保证制热</w:t>
      </w:r>
      <w:proofErr w:type="gramStart"/>
      <w:r w:rsidR="006B1EAA" w:rsidRPr="00B45DA3">
        <w:rPr>
          <w:rFonts w:ascii="宋体" w:eastAsia="宋体" w:hAnsi="宋体" w:hint="eastAsia"/>
          <w:sz w:val="24"/>
          <w:szCs w:val="24"/>
        </w:rPr>
        <w:t>不</w:t>
      </w:r>
      <w:proofErr w:type="gramEnd"/>
      <w:r w:rsidR="006B1EAA" w:rsidRPr="00B45DA3">
        <w:rPr>
          <w:rFonts w:ascii="宋体" w:eastAsia="宋体" w:hAnsi="宋体" w:hint="eastAsia"/>
          <w:sz w:val="24"/>
          <w:szCs w:val="24"/>
        </w:rPr>
        <w:t>停机。机组还应具有强制手动除霜功能。</w:t>
      </w:r>
    </w:p>
    <w:p w14:paraId="6D4797DD" w14:textId="164C6474" w:rsidR="006B1EAA" w:rsidRPr="00B45DA3" w:rsidRDefault="00754FDA" w:rsidP="00E45789">
      <w:pPr>
        <w:rPr>
          <w:rFonts w:ascii="宋体" w:eastAsia="宋体" w:hAnsi="宋体"/>
          <w:sz w:val="24"/>
          <w:szCs w:val="24"/>
        </w:rPr>
      </w:pPr>
      <w:r>
        <w:rPr>
          <w:rFonts w:ascii="宋体" w:eastAsia="宋体" w:hAnsi="宋体"/>
          <w:sz w:val="24"/>
          <w:szCs w:val="24"/>
        </w:rPr>
        <w:t>1</w:t>
      </w:r>
      <w:r w:rsidR="00AA3682">
        <w:rPr>
          <w:rFonts w:ascii="宋体" w:eastAsia="宋体" w:hAnsi="宋体"/>
          <w:sz w:val="24"/>
          <w:szCs w:val="24"/>
        </w:rPr>
        <w:t>8</w:t>
      </w:r>
      <w:r w:rsidR="006E57FD" w:rsidRPr="00B45DA3">
        <w:rPr>
          <w:rFonts w:ascii="宋体" w:eastAsia="宋体" w:hAnsi="宋体" w:hint="eastAsia"/>
          <w:sz w:val="24"/>
          <w:szCs w:val="24"/>
        </w:rPr>
        <w:t>、</w:t>
      </w:r>
      <w:r w:rsidR="006B1EAA" w:rsidRPr="00B45DA3">
        <w:rPr>
          <w:rFonts w:ascii="宋体" w:eastAsia="宋体" w:hAnsi="宋体" w:hint="eastAsia"/>
          <w:sz w:val="24"/>
          <w:szCs w:val="24"/>
        </w:rPr>
        <w:t>有自有的手机端控制软件，机组可实现远程手机控制。</w:t>
      </w:r>
    </w:p>
    <w:p w14:paraId="6E6EEF25" w14:textId="1C4074CD" w:rsidR="00B34166" w:rsidRPr="00B45DA3" w:rsidRDefault="00AA3682" w:rsidP="00E45789">
      <w:pPr>
        <w:rPr>
          <w:rFonts w:ascii="宋体" w:eastAsia="宋体" w:hAnsi="宋体"/>
          <w:sz w:val="24"/>
          <w:szCs w:val="24"/>
        </w:rPr>
      </w:pPr>
      <w:r>
        <w:rPr>
          <w:rFonts w:ascii="宋体" w:eastAsia="宋体" w:hAnsi="宋体"/>
          <w:sz w:val="24"/>
          <w:szCs w:val="24"/>
        </w:rPr>
        <w:t>19</w:t>
      </w:r>
      <w:r w:rsidR="006E57FD" w:rsidRPr="00B45DA3">
        <w:rPr>
          <w:rFonts w:ascii="宋体" w:eastAsia="宋体" w:hAnsi="宋体" w:hint="eastAsia"/>
          <w:sz w:val="24"/>
          <w:szCs w:val="24"/>
        </w:rPr>
        <w:t>、</w:t>
      </w:r>
      <w:r w:rsidR="006B1EAA" w:rsidRPr="00B45DA3">
        <w:rPr>
          <w:rFonts w:ascii="宋体" w:eastAsia="宋体" w:hAnsi="宋体" w:hint="eastAsia"/>
          <w:sz w:val="24"/>
          <w:szCs w:val="24"/>
        </w:rPr>
        <w:t>机组重量：屋面承重要求</w:t>
      </w:r>
      <w:r w:rsidR="00CB317A" w:rsidRPr="00B45DA3">
        <w:rPr>
          <w:rFonts w:ascii="宋体" w:eastAsia="宋体" w:hAnsi="宋体" w:hint="eastAsia"/>
          <w:sz w:val="24"/>
          <w:szCs w:val="24"/>
        </w:rPr>
        <w:t>，单台机组运行重量不超过</w:t>
      </w:r>
      <w:r w:rsidR="00B34166" w:rsidRPr="00B45DA3">
        <w:rPr>
          <w:rFonts w:ascii="宋体" w:eastAsia="宋体" w:hAnsi="宋体" w:hint="eastAsia"/>
          <w:sz w:val="24"/>
          <w:szCs w:val="24"/>
        </w:rPr>
        <w:t>1吨，</w:t>
      </w:r>
      <w:r w:rsidR="003566DE" w:rsidRPr="00B45DA3">
        <w:rPr>
          <w:rFonts w:ascii="宋体" w:eastAsia="宋体" w:hAnsi="宋体" w:hint="eastAsia"/>
          <w:sz w:val="24"/>
          <w:szCs w:val="24"/>
        </w:rPr>
        <w:t>屋面条形基础布置图如下：</w:t>
      </w:r>
    </w:p>
    <w:p w14:paraId="456658F2" w14:textId="6B796951" w:rsidR="00CB317A" w:rsidRPr="00B45DA3" w:rsidRDefault="00CB317A" w:rsidP="00CB317A">
      <w:pPr>
        <w:spacing w:line="360" w:lineRule="auto"/>
        <w:rPr>
          <w:rFonts w:ascii="宋体" w:eastAsia="宋体" w:hAnsi="宋体"/>
          <w:sz w:val="24"/>
          <w:szCs w:val="24"/>
        </w:rPr>
      </w:pPr>
      <w:r w:rsidRPr="00B45DA3">
        <w:rPr>
          <w:noProof/>
        </w:rPr>
        <w:lastRenderedPageBreak/>
        <w:drawing>
          <wp:inline distT="0" distB="0" distL="0" distR="0" wp14:anchorId="2BCA2B68" wp14:editId="1C0576A4">
            <wp:extent cx="5274310" cy="375031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3750310"/>
                    </a:xfrm>
                    <a:prstGeom prst="rect">
                      <a:avLst/>
                    </a:prstGeom>
                  </pic:spPr>
                </pic:pic>
              </a:graphicData>
            </a:graphic>
          </wp:inline>
        </w:drawing>
      </w:r>
    </w:p>
    <w:p w14:paraId="1005548F" w14:textId="3FDE037F" w:rsidR="00CD0297" w:rsidRDefault="00CD0297" w:rsidP="0093560C">
      <w:pPr>
        <w:rPr>
          <w:rFonts w:ascii="宋体" w:eastAsia="宋体" w:hAnsi="宋体"/>
          <w:sz w:val="24"/>
          <w:szCs w:val="24"/>
        </w:rPr>
      </w:pPr>
      <w:r w:rsidRPr="00B45DA3">
        <w:rPr>
          <w:rFonts w:ascii="宋体" w:eastAsia="宋体" w:hAnsi="宋体" w:hint="eastAsia"/>
          <w:sz w:val="24"/>
          <w:szCs w:val="24"/>
        </w:rPr>
        <w:t>2</w:t>
      </w:r>
      <w:r w:rsidR="00AA3682">
        <w:rPr>
          <w:rFonts w:ascii="宋体" w:eastAsia="宋体" w:hAnsi="宋体"/>
          <w:sz w:val="24"/>
          <w:szCs w:val="24"/>
        </w:rPr>
        <w:t>0</w:t>
      </w:r>
      <w:r w:rsidRPr="00B45DA3">
        <w:rPr>
          <w:rFonts w:ascii="宋体" w:eastAsia="宋体" w:hAnsi="宋体" w:hint="eastAsia"/>
          <w:sz w:val="24"/>
          <w:szCs w:val="24"/>
        </w:rPr>
        <w:t>、需给出机组容量调节范围，</w:t>
      </w:r>
      <w:proofErr w:type="gramStart"/>
      <w:r w:rsidRPr="00B45DA3">
        <w:rPr>
          <w:rFonts w:ascii="宋体" w:eastAsia="宋体" w:hAnsi="宋体"/>
          <w:sz w:val="24"/>
          <w:szCs w:val="24"/>
        </w:rPr>
        <w:t>最低启动</w:t>
      </w:r>
      <w:proofErr w:type="gramEnd"/>
      <w:r w:rsidRPr="00B45DA3">
        <w:rPr>
          <w:rFonts w:ascii="宋体" w:eastAsia="宋体" w:hAnsi="宋体"/>
          <w:sz w:val="24"/>
          <w:szCs w:val="24"/>
        </w:rPr>
        <w:t>负荷</w:t>
      </w:r>
      <w:r w:rsidRPr="00B45DA3">
        <w:rPr>
          <w:rFonts w:ascii="宋体" w:eastAsia="宋体" w:hAnsi="宋体" w:hint="eastAsia"/>
          <w:sz w:val="24"/>
          <w:szCs w:val="24"/>
        </w:rPr>
        <w:t>和最小水流量。</w:t>
      </w:r>
    </w:p>
    <w:p w14:paraId="5737E4D8" w14:textId="7B1EE737" w:rsidR="00754FDA" w:rsidRPr="00754FDA" w:rsidRDefault="00754FDA" w:rsidP="0093560C">
      <w:pPr>
        <w:rPr>
          <w:rFonts w:ascii="宋体" w:eastAsia="宋体" w:hAnsi="宋体"/>
          <w:sz w:val="24"/>
          <w:szCs w:val="24"/>
        </w:rPr>
      </w:pPr>
      <w:r>
        <w:rPr>
          <w:rFonts w:ascii="宋体" w:eastAsia="宋体" w:hAnsi="宋体"/>
          <w:sz w:val="24"/>
          <w:szCs w:val="24"/>
        </w:rPr>
        <w:t>2</w:t>
      </w:r>
      <w:r w:rsidR="00AA3682">
        <w:rPr>
          <w:rFonts w:ascii="宋体" w:eastAsia="宋体" w:hAnsi="宋体"/>
          <w:sz w:val="24"/>
          <w:szCs w:val="24"/>
        </w:rPr>
        <w:t>1</w:t>
      </w:r>
      <w:r w:rsidRPr="00B45DA3">
        <w:rPr>
          <w:rFonts w:ascii="宋体" w:eastAsia="宋体" w:hAnsi="宋体" w:hint="eastAsia"/>
          <w:sz w:val="24"/>
          <w:szCs w:val="24"/>
        </w:rPr>
        <w:t>、机组需采用主流品牌的压缩机、变频风机和变频驱动。</w:t>
      </w:r>
    </w:p>
    <w:p w14:paraId="015455C2" w14:textId="6B5B1E03" w:rsidR="0093560C" w:rsidRPr="00754FDA" w:rsidRDefault="0093560C" w:rsidP="0093560C">
      <w:pPr>
        <w:rPr>
          <w:rFonts w:ascii="宋体" w:eastAsia="宋体" w:hAnsi="宋体"/>
          <w:bCs/>
          <w:sz w:val="24"/>
          <w:szCs w:val="24"/>
        </w:rPr>
      </w:pPr>
      <w:r w:rsidRPr="00754FDA">
        <w:rPr>
          <w:rFonts w:ascii="宋体" w:eastAsia="宋体" w:hAnsi="宋体" w:hint="eastAsia"/>
          <w:sz w:val="24"/>
          <w:szCs w:val="24"/>
        </w:rPr>
        <w:t>2</w:t>
      </w:r>
      <w:r w:rsidR="00AA3682">
        <w:rPr>
          <w:rFonts w:ascii="宋体" w:eastAsia="宋体" w:hAnsi="宋体"/>
          <w:sz w:val="24"/>
          <w:szCs w:val="24"/>
        </w:rPr>
        <w:t>2</w:t>
      </w:r>
      <w:r w:rsidRPr="00754FDA">
        <w:rPr>
          <w:rFonts w:ascii="宋体" w:eastAsia="宋体" w:hAnsi="宋体" w:hint="eastAsia"/>
          <w:sz w:val="24"/>
          <w:szCs w:val="24"/>
        </w:rPr>
        <w:t>、</w:t>
      </w:r>
      <w:r w:rsidRPr="00754FDA">
        <w:rPr>
          <w:rFonts w:ascii="宋体" w:eastAsia="宋体" w:hAnsi="宋体" w:hint="eastAsia"/>
          <w:bCs/>
          <w:sz w:val="24"/>
          <w:szCs w:val="24"/>
        </w:rPr>
        <w:t>质保期：</w:t>
      </w:r>
      <w:r w:rsidR="00B45DA3" w:rsidRPr="00754FDA">
        <w:rPr>
          <w:rFonts w:ascii="宋体" w:eastAsia="宋体" w:hAnsi="宋体" w:hint="eastAsia"/>
          <w:bCs/>
          <w:sz w:val="24"/>
          <w:szCs w:val="24"/>
        </w:rPr>
        <w:t>整个机组</w:t>
      </w:r>
      <w:r w:rsidRPr="00754FDA">
        <w:rPr>
          <w:rFonts w:ascii="宋体" w:eastAsia="宋体" w:hAnsi="宋体" w:hint="eastAsia"/>
          <w:bCs/>
          <w:sz w:val="24"/>
          <w:szCs w:val="24"/>
        </w:rPr>
        <w:t>一年，压缩机三年。</w:t>
      </w:r>
    </w:p>
    <w:p w14:paraId="1E387AA9" w14:textId="031A1134" w:rsidR="00A54DC8" w:rsidRPr="00754FDA" w:rsidRDefault="0060459D" w:rsidP="00752CB5">
      <w:pPr>
        <w:spacing w:line="360" w:lineRule="auto"/>
        <w:rPr>
          <w:rFonts w:ascii="宋体" w:eastAsia="宋体" w:hAnsi="宋体"/>
          <w:sz w:val="24"/>
          <w:szCs w:val="24"/>
        </w:rPr>
      </w:pPr>
      <w:r w:rsidRPr="00754FDA">
        <w:rPr>
          <w:rFonts w:ascii="宋体" w:eastAsia="宋体" w:hAnsi="宋体" w:hint="eastAsia"/>
          <w:bCs/>
          <w:sz w:val="24"/>
          <w:szCs w:val="24"/>
        </w:rPr>
        <w:t>2</w:t>
      </w:r>
      <w:r w:rsidR="00AA3682">
        <w:rPr>
          <w:rFonts w:ascii="宋体" w:eastAsia="宋体" w:hAnsi="宋体"/>
          <w:bCs/>
          <w:sz w:val="24"/>
          <w:szCs w:val="24"/>
        </w:rPr>
        <w:t>3</w:t>
      </w:r>
      <w:r w:rsidRPr="00754FDA">
        <w:rPr>
          <w:rFonts w:ascii="宋体" w:eastAsia="宋体" w:hAnsi="宋体" w:hint="eastAsia"/>
          <w:bCs/>
          <w:sz w:val="24"/>
          <w:szCs w:val="24"/>
        </w:rPr>
        <w:t>、</w:t>
      </w:r>
      <w:r w:rsidR="00E87F55">
        <w:rPr>
          <w:rFonts w:ascii="宋体" w:eastAsia="宋体" w:hAnsi="宋体" w:hint="eastAsia"/>
          <w:bCs/>
          <w:sz w:val="24"/>
          <w:szCs w:val="24"/>
        </w:rPr>
        <w:t>交付时</w:t>
      </w:r>
      <w:bookmarkStart w:id="0" w:name="_GoBack"/>
      <w:bookmarkEnd w:id="0"/>
      <w:r w:rsidR="009F34EC" w:rsidRPr="00754FDA">
        <w:rPr>
          <w:rFonts w:ascii="宋体" w:eastAsia="宋体" w:hAnsi="宋体" w:hint="eastAsia"/>
          <w:sz w:val="24"/>
          <w:szCs w:val="24"/>
        </w:rPr>
        <w:t>需</w:t>
      </w:r>
      <w:r w:rsidRPr="00754FDA">
        <w:rPr>
          <w:rFonts w:ascii="宋体" w:eastAsia="宋体" w:hAnsi="宋体" w:hint="eastAsia"/>
          <w:sz w:val="24"/>
          <w:szCs w:val="24"/>
        </w:rPr>
        <w:t>原厂质量证明文件</w:t>
      </w:r>
      <w:r w:rsidR="009F34EC" w:rsidRPr="00754FDA">
        <w:rPr>
          <w:rFonts w:ascii="宋体" w:eastAsia="宋体" w:hAnsi="宋体" w:hint="eastAsia"/>
          <w:sz w:val="24"/>
          <w:szCs w:val="24"/>
        </w:rPr>
        <w:t>，</w:t>
      </w:r>
      <w:r w:rsidRPr="00754FDA">
        <w:rPr>
          <w:rFonts w:ascii="宋体" w:eastAsia="宋体" w:hAnsi="宋体" w:hint="eastAsia"/>
          <w:sz w:val="24"/>
          <w:szCs w:val="24"/>
        </w:rPr>
        <w:t>型式试验</w:t>
      </w:r>
      <w:r w:rsidR="009F34EC" w:rsidRPr="00754FDA">
        <w:rPr>
          <w:rFonts w:ascii="宋体" w:eastAsia="宋体" w:hAnsi="宋体" w:hint="eastAsia"/>
          <w:sz w:val="24"/>
          <w:szCs w:val="24"/>
        </w:rPr>
        <w:t>、</w:t>
      </w:r>
      <w:r w:rsidRPr="00754FDA">
        <w:rPr>
          <w:rFonts w:ascii="宋体" w:eastAsia="宋体" w:hAnsi="宋体" w:hint="eastAsia"/>
          <w:sz w:val="24"/>
          <w:szCs w:val="24"/>
        </w:rPr>
        <w:t>同型号机组制冷量测试的报告等</w:t>
      </w:r>
      <w:r w:rsidR="009F34EC" w:rsidRPr="00754FDA">
        <w:rPr>
          <w:rFonts w:ascii="宋体" w:eastAsia="宋体" w:hAnsi="宋体" w:hint="eastAsia"/>
          <w:sz w:val="24"/>
          <w:szCs w:val="24"/>
        </w:rPr>
        <w:t>。</w:t>
      </w:r>
    </w:p>
    <w:p w14:paraId="6DA7B1F2" w14:textId="55627D1C" w:rsidR="00EE1765" w:rsidRPr="00B45DA3" w:rsidRDefault="00EE1765">
      <w:pPr>
        <w:rPr>
          <w:rFonts w:ascii="宋体" w:eastAsia="宋体" w:hAnsi="宋体"/>
          <w:sz w:val="24"/>
          <w:szCs w:val="24"/>
        </w:rPr>
      </w:pPr>
    </w:p>
    <w:p w14:paraId="054C2D0A" w14:textId="6055B4F7" w:rsidR="00EE1765" w:rsidRPr="00B45DA3" w:rsidRDefault="00EE1765" w:rsidP="007C2614">
      <w:pPr>
        <w:pStyle w:val="a7"/>
        <w:numPr>
          <w:ilvl w:val="0"/>
          <w:numId w:val="4"/>
        </w:numPr>
        <w:ind w:firstLineChars="0"/>
        <w:rPr>
          <w:rFonts w:ascii="宋体" w:eastAsia="宋体" w:hAnsi="宋体"/>
          <w:b/>
          <w:bCs/>
          <w:sz w:val="24"/>
          <w:szCs w:val="24"/>
          <w:shd w:val="clear" w:color="auto" w:fill="FFFFFF"/>
        </w:rPr>
      </w:pPr>
      <w:r w:rsidRPr="00B45DA3">
        <w:rPr>
          <w:rFonts w:ascii="宋体" w:eastAsia="宋体" w:hAnsi="宋体"/>
          <w:b/>
          <w:bCs/>
          <w:sz w:val="24"/>
          <w:szCs w:val="24"/>
          <w:shd w:val="clear" w:color="auto" w:fill="FFFFFF"/>
        </w:rPr>
        <w:t>供应商资质要求</w:t>
      </w:r>
      <w:r w:rsidRPr="00B45DA3">
        <w:rPr>
          <w:rFonts w:ascii="宋体" w:eastAsia="宋体" w:hAnsi="宋体" w:hint="eastAsia"/>
          <w:b/>
          <w:bCs/>
          <w:sz w:val="24"/>
          <w:szCs w:val="24"/>
          <w:shd w:val="clear" w:color="auto" w:fill="FFFFFF"/>
        </w:rPr>
        <w:t>：</w:t>
      </w:r>
    </w:p>
    <w:p w14:paraId="4C39491D" w14:textId="01C2A4B4" w:rsidR="001363FE" w:rsidRPr="00B45DA3" w:rsidRDefault="001363FE"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hint="eastAsia"/>
          <w:sz w:val="24"/>
          <w:szCs w:val="24"/>
        </w:rPr>
        <w:t>品牌要求：约克、特灵、麦克维尔；</w:t>
      </w:r>
      <w:r w:rsidR="00967D85" w:rsidRPr="00B45DA3">
        <w:rPr>
          <w:rFonts w:ascii="宋体" w:eastAsia="宋体" w:hAnsi="宋体" w:hint="eastAsia"/>
          <w:sz w:val="24"/>
          <w:szCs w:val="24"/>
        </w:rPr>
        <w:t>供应商必须有以上品牌</w:t>
      </w:r>
      <w:r w:rsidR="00CE3300" w:rsidRPr="00B45DA3">
        <w:rPr>
          <w:rFonts w:ascii="宋体" w:eastAsia="宋体" w:hAnsi="宋体" w:hint="eastAsia"/>
          <w:sz w:val="24"/>
          <w:szCs w:val="24"/>
        </w:rPr>
        <w:t>中一个品牌</w:t>
      </w:r>
      <w:r w:rsidR="00967D85" w:rsidRPr="00B45DA3">
        <w:rPr>
          <w:rFonts w:ascii="宋体" w:eastAsia="宋体" w:hAnsi="宋体" w:hint="eastAsia"/>
          <w:sz w:val="24"/>
          <w:szCs w:val="24"/>
        </w:rPr>
        <w:t>的授权。</w:t>
      </w:r>
    </w:p>
    <w:p w14:paraId="02B89355" w14:textId="77777777" w:rsidR="00967D85"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空调主机设备的生产厂家必须是国内外知名的大型专业空调生产厂家</w:t>
      </w:r>
      <w:r w:rsidRPr="00B45DA3">
        <w:rPr>
          <w:rFonts w:ascii="宋体" w:eastAsia="宋体" w:hAnsi="宋体" w:hint="eastAsia"/>
          <w:sz w:val="24"/>
          <w:szCs w:val="24"/>
        </w:rPr>
        <w:t>，</w:t>
      </w:r>
      <w:r w:rsidRPr="00B45DA3">
        <w:rPr>
          <w:rFonts w:ascii="宋体" w:eastAsia="宋体" w:hAnsi="宋体"/>
          <w:sz w:val="24"/>
          <w:szCs w:val="24"/>
        </w:rPr>
        <w:t>同时制造商实验室需获得CNAS认证证书（以提供证书复印件为准）。</w:t>
      </w:r>
    </w:p>
    <w:p w14:paraId="535ED04E" w14:textId="3481AC91" w:rsidR="00FB3111" w:rsidRPr="00B45DA3" w:rsidRDefault="00967D85" w:rsidP="00FB3111">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ab/>
        <w:t>设备制造商</w:t>
      </w:r>
      <w:r w:rsidRPr="00B45DA3">
        <w:rPr>
          <w:rFonts w:ascii="宋体" w:eastAsia="宋体" w:hAnsi="宋体" w:hint="eastAsia"/>
          <w:sz w:val="24"/>
          <w:szCs w:val="24"/>
        </w:rPr>
        <w:t>具备有效的</w:t>
      </w:r>
      <w:r w:rsidRPr="00B45DA3">
        <w:rPr>
          <w:rFonts w:ascii="宋体" w:eastAsia="宋体" w:hAnsi="宋体"/>
          <w:sz w:val="24"/>
          <w:szCs w:val="24"/>
        </w:rPr>
        <w:t>ISO9001质量管</w:t>
      </w:r>
      <w:r w:rsidRPr="00B45DA3">
        <w:rPr>
          <w:rFonts w:ascii="宋体" w:eastAsia="宋体" w:hAnsi="宋体" w:hint="eastAsia"/>
          <w:sz w:val="24"/>
          <w:szCs w:val="24"/>
        </w:rPr>
        <w:t>理体系认证、</w:t>
      </w:r>
      <w:r w:rsidRPr="00B45DA3">
        <w:rPr>
          <w:rFonts w:ascii="宋体" w:eastAsia="宋体" w:hAnsi="宋体"/>
          <w:sz w:val="24"/>
          <w:szCs w:val="24"/>
        </w:rPr>
        <w:t>ISO14001环境管理体系认证、ISO45001中国</w:t>
      </w:r>
      <w:r w:rsidRPr="00B45DA3">
        <w:rPr>
          <w:rFonts w:ascii="宋体" w:eastAsia="宋体" w:hAnsi="宋体" w:hint="eastAsia"/>
          <w:sz w:val="24"/>
          <w:szCs w:val="24"/>
        </w:rPr>
        <w:t>职业健康安全管理体系认证、</w:t>
      </w:r>
      <w:bookmarkStart w:id="1" w:name="OLE_LINK1"/>
      <w:r w:rsidRPr="00B45DA3">
        <w:rPr>
          <w:rFonts w:ascii="宋体" w:eastAsia="宋体" w:hAnsi="宋体"/>
          <w:sz w:val="24"/>
          <w:szCs w:val="24"/>
        </w:rPr>
        <w:t>ISO50001能源管理体系认证</w:t>
      </w:r>
      <w:bookmarkEnd w:id="1"/>
      <w:r w:rsidRPr="00B45DA3">
        <w:rPr>
          <w:rFonts w:ascii="宋体" w:eastAsia="宋体" w:hAnsi="宋体"/>
          <w:sz w:val="24"/>
          <w:szCs w:val="24"/>
        </w:rPr>
        <w:t>。（以提供证书复印件为准）</w:t>
      </w:r>
      <w:r w:rsidRPr="00B45DA3">
        <w:rPr>
          <w:rFonts w:ascii="宋体" w:eastAsia="宋体" w:hAnsi="宋体" w:hint="eastAsia"/>
          <w:sz w:val="24"/>
          <w:szCs w:val="24"/>
        </w:rPr>
        <w:t>。</w:t>
      </w:r>
    </w:p>
    <w:p w14:paraId="5F2DC963" w14:textId="71F1ACAF" w:rsidR="001363FE"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hint="eastAsia"/>
          <w:sz w:val="24"/>
          <w:szCs w:val="24"/>
        </w:rPr>
        <w:t>设备制造商具备国家压缩机制冷设备质量监督检验中心颁发的综合实验室证书：实验室测量范围可低至</w:t>
      </w:r>
      <w:r w:rsidRPr="00B45DA3">
        <w:rPr>
          <w:rFonts w:ascii="宋体" w:eastAsia="宋体" w:hAnsi="宋体"/>
          <w:sz w:val="24"/>
          <w:szCs w:val="24"/>
        </w:rPr>
        <w:t>-35℃</w:t>
      </w:r>
      <w:r w:rsidRPr="00B45DA3">
        <w:rPr>
          <w:rFonts w:ascii="宋体" w:eastAsia="宋体" w:hAnsi="宋体" w:hint="eastAsia"/>
          <w:sz w:val="24"/>
          <w:szCs w:val="24"/>
        </w:rPr>
        <w:t>。</w:t>
      </w:r>
      <w:r w:rsidRPr="00B45DA3">
        <w:rPr>
          <w:rFonts w:ascii="宋体" w:eastAsia="宋体" w:hAnsi="宋体"/>
          <w:sz w:val="24"/>
          <w:szCs w:val="24"/>
        </w:rPr>
        <w:t>（以提供证书复印件为准）</w:t>
      </w:r>
      <w:r w:rsidRPr="00B45DA3">
        <w:rPr>
          <w:rFonts w:ascii="宋体" w:eastAsia="宋体" w:hAnsi="宋体" w:hint="eastAsia"/>
          <w:sz w:val="24"/>
          <w:szCs w:val="24"/>
        </w:rPr>
        <w:t>。</w:t>
      </w:r>
    </w:p>
    <w:p w14:paraId="11B6DB8D" w14:textId="73390132" w:rsidR="001363FE"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提供投标模块主机的CRAA产品认证证书。（以提供证书复印件为准）</w:t>
      </w:r>
      <w:r w:rsidRPr="00B45DA3">
        <w:rPr>
          <w:rFonts w:ascii="宋体" w:eastAsia="宋体" w:hAnsi="宋体" w:hint="eastAsia"/>
          <w:sz w:val="24"/>
          <w:szCs w:val="24"/>
        </w:rPr>
        <w:t>。</w:t>
      </w:r>
    </w:p>
    <w:p w14:paraId="43FFA46E" w14:textId="1E293A79" w:rsidR="00EE1765" w:rsidRPr="00B45DA3" w:rsidRDefault="00967D85" w:rsidP="00967D85">
      <w:pPr>
        <w:pStyle w:val="a7"/>
        <w:numPr>
          <w:ilvl w:val="0"/>
          <w:numId w:val="3"/>
        </w:numPr>
        <w:spacing w:line="360" w:lineRule="auto"/>
        <w:ind w:firstLineChars="0"/>
        <w:rPr>
          <w:rFonts w:ascii="宋体" w:eastAsia="宋体" w:hAnsi="宋体"/>
          <w:sz w:val="24"/>
          <w:szCs w:val="24"/>
        </w:rPr>
      </w:pPr>
      <w:r w:rsidRPr="00B45DA3">
        <w:rPr>
          <w:rFonts w:ascii="宋体" w:eastAsia="宋体" w:hAnsi="宋体"/>
          <w:sz w:val="24"/>
          <w:szCs w:val="24"/>
        </w:rPr>
        <w:t>本项目的主机为自主生产</w:t>
      </w:r>
      <w:r w:rsidRPr="00B45DA3">
        <w:rPr>
          <w:rFonts w:ascii="宋体" w:eastAsia="宋体" w:hAnsi="宋体" w:hint="eastAsia"/>
          <w:sz w:val="24"/>
          <w:szCs w:val="24"/>
        </w:rPr>
        <w:t>，不接受代工产品</w:t>
      </w:r>
      <w:r w:rsidRPr="00B45DA3">
        <w:rPr>
          <w:rFonts w:ascii="宋体" w:eastAsia="宋体" w:hAnsi="宋体"/>
          <w:sz w:val="24"/>
          <w:szCs w:val="24"/>
        </w:rPr>
        <w:t>。</w:t>
      </w:r>
    </w:p>
    <w:p w14:paraId="2EB4F30C" w14:textId="73301D97" w:rsidR="0060459D" w:rsidRPr="00B45DA3" w:rsidRDefault="0060459D" w:rsidP="0060459D">
      <w:pPr>
        <w:spacing w:line="360" w:lineRule="auto"/>
        <w:rPr>
          <w:rFonts w:ascii="宋体" w:eastAsia="宋体" w:hAnsi="宋体"/>
          <w:sz w:val="24"/>
          <w:szCs w:val="24"/>
        </w:rPr>
      </w:pPr>
    </w:p>
    <w:sectPr w:rsidR="0060459D" w:rsidRPr="00B45D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B4D05" w14:textId="77777777" w:rsidR="00AB2162" w:rsidRDefault="00AB2162" w:rsidP="003E3A23">
      <w:r>
        <w:separator/>
      </w:r>
    </w:p>
  </w:endnote>
  <w:endnote w:type="continuationSeparator" w:id="0">
    <w:p w14:paraId="7A631109" w14:textId="77777777" w:rsidR="00AB2162" w:rsidRDefault="00AB2162" w:rsidP="003E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5111D" w14:textId="77777777" w:rsidR="00AB2162" w:rsidRDefault="00AB2162" w:rsidP="003E3A23">
      <w:r>
        <w:separator/>
      </w:r>
    </w:p>
  </w:footnote>
  <w:footnote w:type="continuationSeparator" w:id="0">
    <w:p w14:paraId="0F05B39A" w14:textId="77777777" w:rsidR="00AB2162" w:rsidRDefault="00AB2162" w:rsidP="003E3A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C2701"/>
    <w:multiLevelType w:val="hybridMultilevel"/>
    <w:tmpl w:val="93ACB806"/>
    <w:lvl w:ilvl="0" w:tplc="8A4C25FC">
      <w:start w:val="1"/>
      <w:numFmt w:val="decimal"/>
      <w:lvlText w:val="%1、"/>
      <w:lvlJc w:val="left"/>
      <w:pPr>
        <w:ind w:left="501" w:hanging="360"/>
      </w:pPr>
      <w:rPr>
        <w:rFonts w:asciiTheme="minorHAnsi" w:hAnsiTheme="minorHAnsi" w:hint="default"/>
      </w:rPr>
    </w:lvl>
    <w:lvl w:ilvl="1" w:tplc="04090019" w:tentative="1">
      <w:start w:val="1"/>
      <w:numFmt w:val="lowerLetter"/>
      <w:lvlText w:val="%2)"/>
      <w:lvlJc w:val="left"/>
      <w:pPr>
        <w:ind w:left="981" w:hanging="420"/>
      </w:pPr>
    </w:lvl>
    <w:lvl w:ilvl="2" w:tplc="0409001B" w:tentative="1">
      <w:start w:val="1"/>
      <w:numFmt w:val="lowerRoman"/>
      <w:lvlText w:val="%3."/>
      <w:lvlJc w:val="right"/>
      <w:pPr>
        <w:ind w:left="1401" w:hanging="420"/>
      </w:pPr>
    </w:lvl>
    <w:lvl w:ilvl="3" w:tplc="0409000F" w:tentative="1">
      <w:start w:val="1"/>
      <w:numFmt w:val="decimal"/>
      <w:lvlText w:val="%4."/>
      <w:lvlJc w:val="left"/>
      <w:pPr>
        <w:ind w:left="1821" w:hanging="420"/>
      </w:pPr>
    </w:lvl>
    <w:lvl w:ilvl="4" w:tplc="04090019" w:tentative="1">
      <w:start w:val="1"/>
      <w:numFmt w:val="lowerLetter"/>
      <w:lvlText w:val="%5)"/>
      <w:lvlJc w:val="left"/>
      <w:pPr>
        <w:ind w:left="2241" w:hanging="420"/>
      </w:pPr>
    </w:lvl>
    <w:lvl w:ilvl="5" w:tplc="0409001B" w:tentative="1">
      <w:start w:val="1"/>
      <w:numFmt w:val="lowerRoman"/>
      <w:lvlText w:val="%6."/>
      <w:lvlJc w:val="right"/>
      <w:pPr>
        <w:ind w:left="2661" w:hanging="420"/>
      </w:pPr>
    </w:lvl>
    <w:lvl w:ilvl="6" w:tplc="0409000F" w:tentative="1">
      <w:start w:val="1"/>
      <w:numFmt w:val="decimal"/>
      <w:lvlText w:val="%7."/>
      <w:lvlJc w:val="left"/>
      <w:pPr>
        <w:ind w:left="3081" w:hanging="420"/>
      </w:pPr>
    </w:lvl>
    <w:lvl w:ilvl="7" w:tplc="04090019" w:tentative="1">
      <w:start w:val="1"/>
      <w:numFmt w:val="lowerLetter"/>
      <w:lvlText w:val="%8)"/>
      <w:lvlJc w:val="left"/>
      <w:pPr>
        <w:ind w:left="3501" w:hanging="420"/>
      </w:pPr>
    </w:lvl>
    <w:lvl w:ilvl="8" w:tplc="0409001B" w:tentative="1">
      <w:start w:val="1"/>
      <w:numFmt w:val="lowerRoman"/>
      <w:lvlText w:val="%9."/>
      <w:lvlJc w:val="right"/>
      <w:pPr>
        <w:ind w:left="3921" w:hanging="420"/>
      </w:pPr>
    </w:lvl>
  </w:abstractNum>
  <w:abstractNum w:abstractNumId="1" w15:restartNumberingAfterBreak="0">
    <w:nsid w:val="3EC13359"/>
    <w:multiLevelType w:val="hybridMultilevel"/>
    <w:tmpl w:val="2ECA86E4"/>
    <w:lvl w:ilvl="0" w:tplc="0409000F">
      <w:start w:val="1"/>
      <w:numFmt w:val="decimal"/>
      <w:lvlText w:val="%1."/>
      <w:lvlJc w:val="left"/>
      <w:pPr>
        <w:ind w:left="440" w:hanging="440"/>
      </w:p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F65558C"/>
    <w:multiLevelType w:val="hybridMultilevel"/>
    <w:tmpl w:val="F7DE9E04"/>
    <w:lvl w:ilvl="0" w:tplc="37B21C52">
      <w:start w:val="1"/>
      <w:numFmt w:val="decimal"/>
      <w:lvlText w:val="%1）"/>
      <w:lvlJc w:val="left"/>
      <w:pPr>
        <w:ind w:left="502"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CE81918"/>
    <w:multiLevelType w:val="hybridMultilevel"/>
    <w:tmpl w:val="2AB60BBE"/>
    <w:lvl w:ilvl="0" w:tplc="70388A10">
      <w:start w:val="1"/>
      <w:numFmt w:val="decimal"/>
      <w:lvlText w:val="%1、"/>
      <w:lvlJc w:val="left"/>
      <w:pPr>
        <w:ind w:left="501" w:hanging="360"/>
      </w:pPr>
      <w:rPr>
        <w:rFonts w:hint="default"/>
      </w:rPr>
    </w:lvl>
    <w:lvl w:ilvl="1" w:tplc="04090019" w:tentative="1">
      <w:start w:val="1"/>
      <w:numFmt w:val="lowerLetter"/>
      <w:lvlText w:val="%2)"/>
      <w:lvlJc w:val="left"/>
      <w:pPr>
        <w:ind w:left="981" w:hanging="420"/>
      </w:pPr>
    </w:lvl>
    <w:lvl w:ilvl="2" w:tplc="0409001B" w:tentative="1">
      <w:start w:val="1"/>
      <w:numFmt w:val="lowerRoman"/>
      <w:lvlText w:val="%3."/>
      <w:lvlJc w:val="right"/>
      <w:pPr>
        <w:ind w:left="1401" w:hanging="420"/>
      </w:pPr>
    </w:lvl>
    <w:lvl w:ilvl="3" w:tplc="0409000F" w:tentative="1">
      <w:start w:val="1"/>
      <w:numFmt w:val="decimal"/>
      <w:lvlText w:val="%4."/>
      <w:lvlJc w:val="left"/>
      <w:pPr>
        <w:ind w:left="1821" w:hanging="420"/>
      </w:pPr>
    </w:lvl>
    <w:lvl w:ilvl="4" w:tplc="04090019" w:tentative="1">
      <w:start w:val="1"/>
      <w:numFmt w:val="lowerLetter"/>
      <w:lvlText w:val="%5)"/>
      <w:lvlJc w:val="left"/>
      <w:pPr>
        <w:ind w:left="2241" w:hanging="420"/>
      </w:pPr>
    </w:lvl>
    <w:lvl w:ilvl="5" w:tplc="0409001B" w:tentative="1">
      <w:start w:val="1"/>
      <w:numFmt w:val="lowerRoman"/>
      <w:lvlText w:val="%6."/>
      <w:lvlJc w:val="right"/>
      <w:pPr>
        <w:ind w:left="2661" w:hanging="420"/>
      </w:pPr>
    </w:lvl>
    <w:lvl w:ilvl="6" w:tplc="0409000F" w:tentative="1">
      <w:start w:val="1"/>
      <w:numFmt w:val="decimal"/>
      <w:lvlText w:val="%7."/>
      <w:lvlJc w:val="left"/>
      <w:pPr>
        <w:ind w:left="3081" w:hanging="420"/>
      </w:pPr>
    </w:lvl>
    <w:lvl w:ilvl="7" w:tplc="04090019" w:tentative="1">
      <w:start w:val="1"/>
      <w:numFmt w:val="lowerLetter"/>
      <w:lvlText w:val="%8)"/>
      <w:lvlJc w:val="left"/>
      <w:pPr>
        <w:ind w:left="3501" w:hanging="420"/>
      </w:pPr>
    </w:lvl>
    <w:lvl w:ilvl="8" w:tplc="0409001B" w:tentative="1">
      <w:start w:val="1"/>
      <w:numFmt w:val="lowerRoman"/>
      <w:lvlText w:val="%9."/>
      <w:lvlJc w:val="right"/>
      <w:pPr>
        <w:ind w:left="3921" w:hanging="420"/>
      </w:pPr>
    </w:lvl>
  </w:abstractNum>
  <w:abstractNum w:abstractNumId="4" w15:restartNumberingAfterBreak="0">
    <w:nsid w:val="6A115005"/>
    <w:multiLevelType w:val="hybridMultilevel"/>
    <w:tmpl w:val="C8C0FFAA"/>
    <w:lvl w:ilvl="0" w:tplc="9DEE4AC4">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FF"/>
    <w:rsid w:val="00013D86"/>
    <w:rsid w:val="0001572F"/>
    <w:rsid w:val="00052963"/>
    <w:rsid w:val="00063596"/>
    <w:rsid w:val="0008751D"/>
    <w:rsid w:val="00096328"/>
    <w:rsid w:val="001363FE"/>
    <w:rsid w:val="0015108E"/>
    <w:rsid w:val="00152A1A"/>
    <w:rsid w:val="00157ADF"/>
    <w:rsid w:val="001A4A4A"/>
    <w:rsid w:val="001B0DF3"/>
    <w:rsid w:val="0022439A"/>
    <w:rsid w:val="0026256E"/>
    <w:rsid w:val="002A6215"/>
    <w:rsid w:val="002B56C5"/>
    <w:rsid w:val="002D35F7"/>
    <w:rsid w:val="002F10A4"/>
    <w:rsid w:val="002F7145"/>
    <w:rsid w:val="00327C78"/>
    <w:rsid w:val="00355E71"/>
    <w:rsid w:val="003566DE"/>
    <w:rsid w:val="0039540D"/>
    <w:rsid w:val="003E3A23"/>
    <w:rsid w:val="00417BAC"/>
    <w:rsid w:val="00477A70"/>
    <w:rsid w:val="004E48F7"/>
    <w:rsid w:val="005138CD"/>
    <w:rsid w:val="00514A95"/>
    <w:rsid w:val="005157C2"/>
    <w:rsid w:val="00520DFA"/>
    <w:rsid w:val="0054385C"/>
    <w:rsid w:val="0060459D"/>
    <w:rsid w:val="00605526"/>
    <w:rsid w:val="006055F8"/>
    <w:rsid w:val="006275F6"/>
    <w:rsid w:val="00633A9D"/>
    <w:rsid w:val="00671CC1"/>
    <w:rsid w:val="006B1EAA"/>
    <w:rsid w:val="006E2E63"/>
    <w:rsid w:val="006E57FD"/>
    <w:rsid w:val="007114FC"/>
    <w:rsid w:val="00724339"/>
    <w:rsid w:val="007454E7"/>
    <w:rsid w:val="00752CB5"/>
    <w:rsid w:val="00754FDA"/>
    <w:rsid w:val="0079258B"/>
    <w:rsid w:val="007C2614"/>
    <w:rsid w:val="007E0689"/>
    <w:rsid w:val="007E3929"/>
    <w:rsid w:val="007E59EE"/>
    <w:rsid w:val="00817907"/>
    <w:rsid w:val="00834827"/>
    <w:rsid w:val="008612FA"/>
    <w:rsid w:val="0088670E"/>
    <w:rsid w:val="008F022A"/>
    <w:rsid w:val="00934E74"/>
    <w:rsid w:val="0093560C"/>
    <w:rsid w:val="0094205D"/>
    <w:rsid w:val="00967D85"/>
    <w:rsid w:val="00992D7A"/>
    <w:rsid w:val="009C0498"/>
    <w:rsid w:val="009F34EC"/>
    <w:rsid w:val="00A54DC8"/>
    <w:rsid w:val="00AA3682"/>
    <w:rsid w:val="00AA3A71"/>
    <w:rsid w:val="00AB2162"/>
    <w:rsid w:val="00B34166"/>
    <w:rsid w:val="00B45DA3"/>
    <w:rsid w:val="00B714C9"/>
    <w:rsid w:val="00B949BD"/>
    <w:rsid w:val="00BC072D"/>
    <w:rsid w:val="00BE1280"/>
    <w:rsid w:val="00BE29D6"/>
    <w:rsid w:val="00BF0798"/>
    <w:rsid w:val="00C206FD"/>
    <w:rsid w:val="00C27F17"/>
    <w:rsid w:val="00C33B3B"/>
    <w:rsid w:val="00CA3079"/>
    <w:rsid w:val="00CA6CCF"/>
    <w:rsid w:val="00CB317A"/>
    <w:rsid w:val="00CD0297"/>
    <w:rsid w:val="00CE3300"/>
    <w:rsid w:val="00D21E4E"/>
    <w:rsid w:val="00D26617"/>
    <w:rsid w:val="00D6130E"/>
    <w:rsid w:val="00DD5DFF"/>
    <w:rsid w:val="00DF2C10"/>
    <w:rsid w:val="00E11055"/>
    <w:rsid w:val="00E15E52"/>
    <w:rsid w:val="00E31CF8"/>
    <w:rsid w:val="00E32AFA"/>
    <w:rsid w:val="00E45789"/>
    <w:rsid w:val="00E61949"/>
    <w:rsid w:val="00E87F55"/>
    <w:rsid w:val="00EC4CE4"/>
    <w:rsid w:val="00EE1765"/>
    <w:rsid w:val="00F14AE4"/>
    <w:rsid w:val="00F856B8"/>
    <w:rsid w:val="00FB3111"/>
    <w:rsid w:val="00FC4F21"/>
    <w:rsid w:val="00FD1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D83A7"/>
  <w15:chartTrackingRefBased/>
  <w15:docId w15:val="{7F9168CD-5A36-4E0E-A6A9-91E7E510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3A2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E3A23"/>
    <w:rPr>
      <w:sz w:val="18"/>
      <w:szCs w:val="18"/>
    </w:rPr>
  </w:style>
  <w:style w:type="paragraph" w:styleId="a5">
    <w:name w:val="footer"/>
    <w:basedOn w:val="a"/>
    <w:link w:val="a6"/>
    <w:uiPriority w:val="99"/>
    <w:unhideWhenUsed/>
    <w:rsid w:val="003E3A23"/>
    <w:pPr>
      <w:tabs>
        <w:tab w:val="center" w:pos="4153"/>
        <w:tab w:val="right" w:pos="8306"/>
      </w:tabs>
      <w:snapToGrid w:val="0"/>
      <w:jc w:val="left"/>
    </w:pPr>
    <w:rPr>
      <w:sz w:val="18"/>
      <w:szCs w:val="18"/>
    </w:rPr>
  </w:style>
  <w:style w:type="character" w:customStyle="1" w:styleId="a6">
    <w:name w:val="页脚 字符"/>
    <w:basedOn w:val="a0"/>
    <w:link w:val="a5"/>
    <w:uiPriority w:val="99"/>
    <w:rsid w:val="003E3A23"/>
    <w:rPr>
      <w:sz w:val="18"/>
      <w:szCs w:val="18"/>
    </w:rPr>
  </w:style>
  <w:style w:type="paragraph" w:styleId="a7">
    <w:name w:val="List Paragraph"/>
    <w:basedOn w:val="a"/>
    <w:uiPriority w:val="34"/>
    <w:qFormat/>
    <w:rsid w:val="006B1EAA"/>
    <w:pPr>
      <w:ind w:firstLineChars="200" w:firstLine="420"/>
    </w:pPr>
  </w:style>
  <w:style w:type="paragraph" w:styleId="a8">
    <w:name w:val="Balloon Text"/>
    <w:basedOn w:val="a"/>
    <w:link w:val="a9"/>
    <w:uiPriority w:val="99"/>
    <w:semiHidden/>
    <w:unhideWhenUsed/>
    <w:rsid w:val="00CA3079"/>
    <w:rPr>
      <w:sz w:val="18"/>
      <w:szCs w:val="18"/>
    </w:rPr>
  </w:style>
  <w:style w:type="character" w:customStyle="1" w:styleId="a9">
    <w:name w:val="批注框文本 字符"/>
    <w:basedOn w:val="a0"/>
    <w:link w:val="a8"/>
    <w:uiPriority w:val="99"/>
    <w:semiHidden/>
    <w:rsid w:val="00CA30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177</Words>
  <Characters>1014</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yao</dc:creator>
  <cp:keywords/>
  <dc:description/>
  <cp:lastModifiedBy>AAA</cp:lastModifiedBy>
  <cp:revision>12</cp:revision>
  <dcterms:created xsi:type="dcterms:W3CDTF">2026-09-17T08:47:00Z</dcterms:created>
  <dcterms:modified xsi:type="dcterms:W3CDTF">2026-10-08T01:53:00Z</dcterms:modified>
</cp:coreProperties>
</file>